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494" w:rsidRDefault="00D74494" w:rsidP="00AC76CC">
      <w:pPr>
        <w:jc w:val="both"/>
        <w:rPr>
          <w:rFonts w:ascii="Folio Lt BT" w:hAnsi="Folio Lt BT"/>
          <w:sz w:val="24"/>
          <w:szCs w:val="24"/>
        </w:rPr>
      </w:pPr>
      <w:r w:rsidRPr="00294119">
        <w:rPr>
          <w:rFonts w:ascii="Folio Lt BT" w:hAnsi="Folio Lt BT"/>
          <w:sz w:val="24"/>
          <w:szCs w:val="24"/>
        </w:rPr>
        <w:t xml:space="preserve">PRESS RELEASE </w:t>
      </w:r>
    </w:p>
    <w:p w:rsidR="00D74494" w:rsidRDefault="00705393" w:rsidP="00AC76CC">
      <w:pPr>
        <w:jc w:val="both"/>
        <w:rPr>
          <w:rFonts w:ascii="Folio Lt BT" w:hAnsi="Folio Lt BT"/>
          <w:sz w:val="24"/>
          <w:szCs w:val="24"/>
        </w:rPr>
      </w:pPr>
      <w:r>
        <w:rPr>
          <w:rFonts w:ascii="Folio Lt BT" w:hAnsi="Folio Lt BT"/>
          <w:sz w:val="24"/>
          <w:szCs w:val="24"/>
        </w:rPr>
        <w:t>August 2019</w:t>
      </w:r>
    </w:p>
    <w:p w:rsidR="00670D8C" w:rsidRPr="00294119" w:rsidRDefault="00670D8C" w:rsidP="00AC76CC">
      <w:pPr>
        <w:jc w:val="both"/>
        <w:rPr>
          <w:rFonts w:ascii="Folio Lt BT" w:hAnsi="Folio Lt BT"/>
          <w:sz w:val="24"/>
          <w:szCs w:val="24"/>
        </w:rPr>
      </w:pPr>
    </w:p>
    <w:p w:rsidR="00705393" w:rsidRDefault="00705393" w:rsidP="00AC76CC">
      <w:pPr>
        <w:jc w:val="center"/>
        <w:rPr>
          <w:rFonts w:ascii="Folio Lt BT" w:hAnsi="Folio Lt BT"/>
          <w:b/>
          <w:sz w:val="32"/>
          <w:szCs w:val="24"/>
        </w:rPr>
      </w:pPr>
      <w:r>
        <w:rPr>
          <w:rFonts w:ascii="Folio Lt BT" w:hAnsi="Folio Lt BT"/>
          <w:b/>
          <w:sz w:val="32"/>
          <w:szCs w:val="24"/>
        </w:rPr>
        <w:t xml:space="preserve">FIONA MOUNTFORD TO HOST </w:t>
      </w:r>
      <w:r w:rsidR="00BF276B">
        <w:rPr>
          <w:rFonts w:ascii="Folio Lt BT" w:hAnsi="Folio Lt BT"/>
          <w:b/>
          <w:sz w:val="32"/>
          <w:szCs w:val="24"/>
        </w:rPr>
        <w:t xml:space="preserve">NEW </w:t>
      </w:r>
      <w:r w:rsidR="00AC76CC">
        <w:rPr>
          <w:rFonts w:ascii="Folio Lt BT" w:hAnsi="Folio Lt BT"/>
          <w:b/>
          <w:sz w:val="32"/>
          <w:szCs w:val="24"/>
        </w:rPr>
        <w:t>STUDIO TALK</w:t>
      </w:r>
      <w:r w:rsidR="00BF276B">
        <w:rPr>
          <w:rFonts w:ascii="Folio Lt BT" w:hAnsi="Folio Lt BT"/>
          <w:b/>
          <w:sz w:val="32"/>
          <w:szCs w:val="24"/>
        </w:rPr>
        <w:t>S</w:t>
      </w:r>
      <w:r w:rsidR="00AC76CC">
        <w:rPr>
          <w:rFonts w:ascii="Folio Lt BT" w:hAnsi="Folio Lt BT"/>
          <w:b/>
          <w:sz w:val="32"/>
          <w:szCs w:val="24"/>
        </w:rPr>
        <w:t xml:space="preserve"> </w:t>
      </w:r>
      <w:r>
        <w:rPr>
          <w:rFonts w:ascii="Folio Lt BT" w:hAnsi="Folio Lt BT"/>
          <w:b/>
          <w:sz w:val="32"/>
          <w:szCs w:val="24"/>
        </w:rPr>
        <w:t>AT THE LYRIC HAMMERSMITH THEATRE</w:t>
      </w:r>
    </w:p>
    <w:p w:rsidR="00AC76CC" w:rsidRDefault="00AC76CC" w:rsidP="00AC76CC">
      <w:pPr>
        <w:jc w:val="both"/>
        <w:rPr>
          <w:rFonts w:ascii="Folio Lt BT" w:hAnsi="Folio Lt BT"/>
          <w:b/>
          <w:sz w:val="32"/>
          <w:szCs w:val="24"/>
        </w:rPr>
      </w:pPr>
    </w:p>
    <w:p w:rsidR="00866010" w:rsidRPr="00BC315F" w:rsidRDefault="00866010" w:rsidP="00BC315F">
      <w:pPr>
        <w:rPr>
          <w:rFonts w:ascii="Folio Lt BT" w:hAnsi="Folio Lt BT"/>
        </w:rPr>
      </w:pPr>
      <w:r w:rsidRPr="00BC315F">
        <w:rPr>
          <w:rFonts w:ascii="Folio Lt BT" w:hAnsi="Folio Lt BT"/>
        </w:rPr>
        <w:t xml:space="preserve">Today, the Lyric Hammersmith Theatre announces </w:t>
      </w:r>
      <w:r w:rsidRPr="00BC315F">
        <w:rPr>
          <w:rStyle w:val="Emphasis"/>
          <w:rFonts w:ascii="Folio Md BT" w:hAnsi="Folio Md BT"/>
          <w:bCs/>
        </w:rPr>
        <w:t>Studio Talk</w:t>
      </w:r>
      <w:r w:rsidRPr="00BC315F">
        <w:rPr>
          <w:rStyle w:val="Emphasis"/>
          <w:rFonts w:ascii="Folio Lt BT" w:hAnsi="Folio Lt BT"/>
          <w:b/>
          <w:bCs/>
        </w:rPr>
        <w:t xml:space="preserve">, </w:t>
      </w:r>
      <w:r w:rsidRPr="00BC315F">
        <w:rPr>
          <w:rFonts w:ascii="Folio Lt BT" w:hAnsi="Folio Lt BT"/>
        </w:rPr>
        <w:t>a new programme of pre-show ev</w:t>
      </w:r>
      <w:r w:rsidR="00BF276B" w:rsidRPr="00BC315F">
        <w:rPr>
          <w:rFonts w:ascii="Folio Lt BT" w:hAnsi="Folio Lt BT"/>
        </w:rPr>
        <w:t xml:space="preserve">ents hosted by Fiona Mountford, each inspired by the Main House productions, as part of Rachel </w:t>
      </w:r>
      <w:proofErr w:type="spellStart"/>
      <w:r w:rsidR="00BF276B" w:rsidRPr="00BC315F">
        <w:rPr>
          <w:rFonts w:ascii="Folio Lt BT" w:hAnsi="Folio Lt BT"/>
        </w:rPr>
        <w:t>O’Riordan’s</w:t>
      </w:r>
      <w:proofErr w:type="spellEnd"/>
      <w:r w:rsidR="00BF276B" w:rsidRPr="00BC315F">
        <w:rPr>
          <w:rFonts w:ascii="Folio Lt BT" w:hAnsi="Folio Lt BT"/>
        </w:rPr>
        <w:t xml:space="preserve"> first season as Artistic Director.</w:t>
      </w:r>
    </w:p>
    <w:p w:rsidR="00866010" w:rsidRPr="00BC315F" w:rsidRDefault="00866010" w:rsidP="00BC315F">
      <w:pPr>
        <w:rPr>
          <w:rFonts w:ascii="Folio Lt BT" w:hAnsi="Folio Lt BT"/>
        </w:rPr>
      </w:pPr>
      <w:r w:rsidRPr="00BC315F">
        <w:rPr>
          <w:rFonts w:ascii="Folio Lt BT" w:hAnsi="Folio Lt BT"/>
        </w:rPr>
        <w:t> </w:t>
      </w:r>
    </w:p>
    <w:p w:rsidR="00BC315F" w:rsidRDefault="00866010" w:rsidP="00BC315F">
      <w:pPr>
        <w:rPr>
          <w:rFonts w:ascii="Folio Lt BT" w:hAnsi="Folio Lt BT"/>
        </w:rPr>
      </w:pPr>
      <w:r w:rsidRPr="00BC315F">
        <w:rPr>
          <w:rStyle w:val="Emphasis"/>
          <w:rFonts w:ascii="Folio Md BT" w:hAnsi="Folio Md BT"/>
          <w:bCs/>
        </w:rPr>
        <w:t>Studio Talk</w:t>
      </w:r>
      <w:r w:rsidRPr="00BC315F">
        <w:rPr>
          <w:rStyle w:val="Emphasis"/>
          <w:rFonts w:ascii="Folio Lt BT" w:hAnsi="Folio Lt BT"/>
          <w:b/>
          <w:bCs/>
        </w:rPr>
        <w:t xml:space="preserve"> </w:t>
      </w:r>
      <w:r w:rsidRPr="00BC315F">
        <w:rPr>
          <w:rFonts w:ascii="Folio Lt BT" w:hAnsi="Folio Lt BT"/>
        </w:rPr>
        <w:t xml:space="preserve">will </w:t>
      </w:r>
      <w:r w:rsidR="00BF276B" w:rsidRPr="00BC315F">
        <w:rPr>
          <w:rFonts w:ascii="Folio Lt BT" w:hAnsi="Folio Lt BT"/>
        </w:rPr>
        <w:t xml:space="preserve">take place in the Lyric’s Studio Theatre on the last Tuesday of every Main House production. Each talk will invite members of the creative team </w:t>
      </w:r>
      <w:r w:rsidRPr="00BC315F">
        <w:rPr>
          <w:rFonts w:ascii="Folio Lt BT" w:hAnsi="Folio Lt BT"/>
        </w:rPr>
        <w:t>and special guest</w:t>
      </w:r>
      <w:r w:rsidR="00BF276B" w:rsidRPr="00BC315F">
        <w:rPr>
          <w:rFonts w:ascii="Folio Lt BT" w:hAnsi="Folio Lt BT"/>
        </w:rPr>
        <w:t xml:space="preserve">s from theatre, culture, politics and journalism to discuss and debate a topic inspired by the current production. </w:t>
      </w:r>
      <w:r w:rsidR="00BC315F">
        <w:rPr>
          <w:rFonts w:ascii="Folio Lt BT" w:hAnsi="Folio Lt BT"/>
        </w:rPr>
        <w:t>Tickets for all Talks are</w:t>
      </w:r>
      <w:r w:rsidR="00BF276B" w:rsidRPr="00BC315F">
        <w:rPr>
          <w:rFonts w:ascii="Folio Lt BT" w:hAnsi="Folio Lt BT"/>
        </w:rPr>
        <w:t xml:space="preserve"> £5.</w:t>
      </w:r>
    </w:p>
    <w:p w:rsidR="00BC315F" w:rsidRPr="00BC315F" w:rsidRDefault="00BC315F" w:rsidP="00BC315F">
      <w:pPr>
        <w:rPr>
          <w:rFonts w:ascii="Folio Lt BT" w:hAnsi="Folio Lt BT"/>
        </w:rPr>
      </w:pPr>
    </w:p>
    <w:p w:rsidR="00BC315F" w:rsidRDefault="00B430B4" w:rsidP="00BC315F">
      <w:pPr>
        <w:rPr>
          <w:rStyle w:val="Strong"/>
          <w:rFonts w:ascii="Folio Lt BT" w:hAnsi="Folio Lt BT"/>
          <w:b w:val="0"/>
          <w:bCs w:val="0"/>
        </w:rPr>
      </w:pPr>
      <w:r w:rsidRPr="00BC315F">
        <w:rPr>
          <w:rStyle w:val="Strong"/>
          <w:rFonts w:ascii="Folio Lt BT" w:hAnsi="Folio Lt BT"/>
          <w:b w:val="0"/>
        </w:rPr>
        <w:t>As one of the leading voices in arts criticism,</w:t>
      </w:r>
      <w:r w:rsidRPr="00BC315F">
        <w:rPr>
          <w:rStyle w:val="Strong"/>
          <w:rFonts w:ascii="Folio Lt BT" w:hAnsi="Folio Lt BT"/>
        </w:rPr>
        <w:t xml:space="preserve"> </w:t>
      </w:r>
      <w:r w:rsidRPr="00BC315F">
        <w:rPr>
          <w:rStyle w:val="Strong"/>
          <w:rFonts w:ascii="Folio Md BT" w:hAnsi="Folio Md BT"/>
          <w:b w:val="0"/>
        </w:rPr>
        <w:t>Fiona Mountford</w:t>
      </w:r>
      <w:r w:rsidRPr="00BC315F">
        <w:rPr>
          <w:rStyle w:val="Strong"/>
          <w:rFonts w:ascii="Folio Lt BT" w:hAnsi="Folio Lt BT"/>
          <w:b w:val="0"/>
        </w:rPr>
        <w:t>,</w:t>
      </w:r>
      <w:r w:rsidRPr="00BC315F">
        <w:rPr>
          <w:rStyle w:val="Strong"/>
          <w:rFonts w:ascii="Folio Lt BT" w:hAnsi="Folio Lt BT"/>
          <w:b w:val="0"/>
          <w:bCs w:val="0"/>
        </w:rPr>
        <w:t xml:space="preserve"> was theatre critic at the Evening Standard for 17 years. As well as writing reviews, she wrote feature interviews, talking to almost all of London’s leading theatre makers. She has also worked for the Independent on Sunday, Daily Telegraph, Sunday Telegraph and Time Out. (Full </w:t>
      </w:r>
      <w:proofErr w:type="spellStart"/>
      <w:r w:rsidRPr="00BC315F">
        <w:rPr>
          <w:rStyle w:val="Strong"/>
          <w:rFonts w:ascii="Folio Lt BT" w:hAnsi="Folio Lt BT"/>
          <w:b w:val="0"/>
          <w:bCs w:val="0"/>
        </w:rPr>
        <w:t>biog</w:t>
      </w:r>
      <w:proofErr w:type="spellEnd"/>
      <w:r w:rsidRPr="00BC315F">
        <w:rPr>
          <w:rStyle w:val="Strong"/>
          <w:rFonts w:ascii="Folio Lt BT" w:hAnsi="Folio Lt BT"/>
          <w:b w:val="0"/>
          <w:bCs w:val="0"/>
        </w:rPr>
        <w:t xml:space="preserve"> below)</w:t>
      </w:r>
    </w:p>
    <w:p w:rsidR="00BC315F" w:rsidRPr="00BC315F" w:rsidRDefault="00B430B4" w:rsidP="00BC315F">
      <w:pPr>
        <w:rPr>
          <w:rStyle w:val="Strong"/>
          <w:rFonts w:ascii="Folio Lt BT" w:hAnsi="Folio Lt BT"/>
          <w:b w:val="0"/>
          <w:bCs w:val="0"/>
        </w:rPr>
      </w:pPr>
      <w:r w:rsidRPr="00BC315F">
        <w:rPr>
          <w:rStyle w:val="Strong"/>
          <w:rFonts w:ascii="Folio Lt BT" w:hAnsi="Folio Lt BT"/>
          <w:b w:val="0"/>
          <w:bCs w:val="0"/>
        </w:rPr>
        <w:t xml:space="preserve"> </w:t>
      </w:r>
    </w:p>
    <w:p w:rsidR="00866010" w:rsidRPr="00BC315F" w:rsidRDefault="00BF276B" w:rsidP="00BC315F">
      <w:pPr>
        <w:rPr>
          <w:rStyle w:val="Emphasis"/>
          <w:rFonts w:ascii="Folio Lt BT" w:hAnsi="Folio Lt BT"/>
          <w:i w:val="0"/>
          <w:iCs w:val="0"/>
        </w:rPr>
      </w:pPr>
      <w:r w:rsidRPr="00BC315F">
        <w:rPr>
          <w:rFonts w:ascii="Folio Lt BT" w:hAnsi="Folio Lt BT"/>
        </w:rPr>
        <w:t xml:space="preserve">The first Studio Talk will </w:t>
      </w:r>
      <w:r w:rsidR="00BC315F" w:rsidRPr="00BC315F">
        <w:rPr>
          <w:rFonts w:ascii="Folio Lt BT" w:hAnsi="Folio Lt BT"/>
        </w:rPr>
        <w:t xml:space="preserve">ask if </w:t>
      </w:r>
      <w:r w:rsidR="00BC315F">
        <w:rPr>
          <w:rFonts w:ascii="Folio Lt BT" w:hAnsi="Folio Lt BT"/>
          <w:i/>
        </w:rPr>
        <w:t>m</w:t>
      </w:r>
      <w:r w:rsidR="00B430B4" w:rsidRPr="00BC315F">
        <w:rPr>
          <w:rFonts w:ascii="Folio Lt BT" w:hAnsi="Folio Lt BT"/>
          <w:i/>
        </w:rPr>
        <w:t>arriage is a for</w:t>
      </w:r>
      <w:r w:rsidR="00BC315F" w:rsidRPr="00BC315F">
        <w:rPr>
          <w:rFonts w:ascii="Folio Lt BT" w:hAnsi="Folio Lt BT"/>
          <w:i/>
        </w:rPr>
        <w:t xml:space="preserve">m of </w:t>
      </w:r>
      <w:r w:rsidR="00BC315F">
        <w:rPr>
          <w:rFonts w:ascii="Folio Lt BT" w:hAnsi="Folio Lt BT"/>
          <w:i/>
        </w:rPr>
        <w:t>c</w:t>
      </w:r>
      <w:r w:rsidR="00B430B4" w:rsidRPr="00BC315F">
        <w:rPr>
          <w:rFonts w:ascii="Folio Lt BT" w:hAnsi="Folio Lt BT"/>
          <w:i/>
        </w:rPr>
        <w:t>olonialism</w:t>
      </w:r>
      <w:r w:rsidR="00BC315F" w:rsidRPr="00BC315F">
        <w:rPr>
          <w:rFonts w:ascii="Folio Lt BT" w:hAnsi="Folio Lt BT"/>
        </w:rPr>
        <w:t xml:space="preserve">, inspired by Tanika Gupta’s new adaptation of Ibsen’s </w:t>
      </w:r>
      <w:r w:rsidR="00BC315F" w:rsidRPr="00BC315F">
        <w:rPr>
          <w:rFonts w:ascii="Folio Lt BT" w:hAnsi="Folio Lt BT"/>
          <w:i/>
        </w:rPr>
        <w:t>A Doll’s House</w:t>
      </w:r>
      <w:r w:rsidR="00BC315F" w:rsidRPr="00BC315F">
        <w:rPr>
          <w:rFonts w:ascii="Folio Lt BT" w:hAnsi="Folio Lt BT"/>
        </w:rPr>
        <w:t xml:space="preserve">. Taking place before the show on Tue 01 Oct, Fiona Mountford will be joined by </w:t>
      </w:r>
      <w:r w:rsidR="00BC315F" w:rsidRPr="00BC315F">
        <w:rPr>
          <w:rFonts w:ascii="Folio Md BT" w:hAnsi="Folio Md BT"/>
        </w:rPr>
        <w:t>Tanika Gupta</w:t>
      </w:r>
      <w:r w:rsidR="00BC315F" w:rsidRPr="00BC315F">
        <w:rPr>
          <w:rFonts w:ascii="Folio Lt BT" w:hAnsi="Folio Lt BT"/>
        </w:rPr>
        <w:t>,</w:t>
      </w:r>
      <w:r w:rsidR="00BC315F">
        <w:rPr>
          <w:rFonts w:ascii="Folio Lt BT" w:hAnsi="Folio Lt BT"/>
        </w:rPr>
        <w:t xml:space="preserve"> director of the show</w:t>
      </w:r>
      <w:r w:rsidR="00BC315F" w:rsidRPr="00BC315F">
        <w:rPr>
          <w:rFonts w:ascii="Folio Lt BT" w:hAnsi="Folio Lt BT"/>
        </w:rPr>
        <w:t xml:space="preserve"> </w:t>
      </w:r>
      <w:r w:rsidR="00BC315F" w:rsidRPr="00BC315F">
        <w:rPr>
          <w:rFonts w:ascii="Folio Md BT" w:hAnsi="Folio Md BT"/>
        </w:rPr>
        <w:t>Rachel O’Riordan</w:t>
      </w:r>
      <w:r w:rsidR="00BC315F" w:rsidRPr="00BC315F">
        <w:rPr>
          <w:rFonts w:ascii="Folio Lt BT" w:hAnsi="Folio Lt BT"/>
        </w:rPr>
        <w:t xml:space="preserve">, political journalist and presenter of Radio 4’s </w:t>
      </w:r>
      <w:r w:rsidR="00BC315F" w:rsidRPr="00BC315F">
        <w:rPr>
          <w:rFonts w:ascii="Folio Lt BT" w:hAnsi="Folio Lt BT"/>
          <w:i/>
        </w:rPr>
        <w:t>Any Answers</w:t>
      </w:r>
      <w:r w:rsidR="00BC315F" w:rsidRPr="00BC315F">
        <w:rPr>
          <w:rFonts w:ascii="Folio Lt BT" w:hAnsi="Folio Lt BT"/>
        </w:rPr>
        <w:t xml:space="preserve">, </w:t>
      </w:r>
      <w:r w:rsidR="00BC315F" w:rsidRPr="00BC315F">
        <w:rPr>
          <w:rFonts w:ascii="Folio Md BT" w:hAnsi="Folio Md BT"/>
        </w:rPr>
        <w:t xml:space="preserve">Anita </w:t>
      </w:r>
      <w:proofErr w:type="spellStart"/>
      <w:r w:rsidR="00BC315F" w:rsidRPr="00BC315F">
        <w:rPr>
          <w:rFonts w:ascii="Folio Md BT" w:hAnsi="Folio Md BT"/>
        </w:rPr>
        <w:t>Anand</w:t>
      </w:r>
      <w:proofErr w:type="spellEnd"/>
      <w:r w:rsidR="00BC315F" w:rsidRPr="00BC315F">
        <w:rPr>
          <w:rFonts w:ascii="Folio Lt BT" w:hAnsi="Folio Lt BT"/>
        </w:rPr>
        <w:t xml:space="preserve"> and </w:t>
      </w:r>
      <w:r w:rsidR="00BC315F" w:rsidRPr="00BC315F">
        <w:rPr>
          <w:rStyle w:val="Strong"/>
          <w:rFonts w:ascii="Folio Lt BT" w:hAnsi="Folio Lt BT"/>
          <w:b w:val="0"/>
          <w:bCs w:val="0"/>
        </w:rPr>
        <w:t xml:space="preserve">Professor of Postcolonial and </w:t>
      </w:r>
      <w:proofErr w:type="spellStart"/>
      <w:r w:rsidR="00BC315F" w:rsidRPr="00BC315F">
        <w:rPr>
          <w:rStyle w:val="Strong"/>
          <w:rFonts w:ascii="Folio Lt BT" w:hAnsi="Folio Lt BT"/>
          <w:b w:val="0"/>
          <w:bCs w:val="0"/>
        </w:rPr>
        <w:t>Decolonial</w:t>
      </w:r>
      <w:proofErr w:type="spellEnd"/>
      <w:r w:rsidR="00BC315F" w:rsidRPr="00BC315F">
        <w:rPr>
          <w:rStyle w:val="Strong"/>
          <w:rFonts w:ascii="Folio Lt BT" w:hAnsi="Folio Lt BT"/>
          <w:b w:val="0"/>
          <w:bCs w:val="0"/>
        </w:rPr>
        <w:t xml:space="preserve"> Studies </w:t>
      </w:r>
      <w:r w:rsidR="00BC315F">
        <w:rPr>
          <w:rStyle w:val="Strong"/>
          <w:rFonts w:ascii="Folio Lt BT" w:hAnsi="Folio Lt BT"/>
          <w:b w:val="0"/>
          <w:bCs w:val="0"/>
        </w:rPr>
        <w:t>at the</w:t>
      </w:r>
      <w:r w:rsidR="00BC315F" w:rsidRPr="00BC315F">
        <w:rPr>
          <w:rStyle w:val="Strong"/>
          <w:rFonts w:ascii="Folio Lt BT" w:hAnsi="Folio Lt BT"/>
          <w:b w:val="0"/>
          <w:bCs w:val="0"/>
        </w:rPr>
        <w:t xml:space="preserve"> University of Sussex, </w:t>
      </w:r>
      <w:proofErr w:type="spellStart"/>
      <w:r w:rsidR="00BC315F" w:rsidRPr="00BC315F">
        <w:rPr>
          <w:rStyle w:val="Strong"/>
          <w:rFonts w:ascii="Folio Md BT" w:hAnsi="Folio Md BT"/>
          <w:b w:val="0"/>
        </w:rPr>
        <w:t>Gurminder</w:t>
      </w:r>
      <w:proofErr w:type="spellEnd"/>
      <w:r w:rsidR="00BC315F" w:rsidRPr="00BC315F">
        <w:rPr>
          <w:rStyle w:val="Strong"/>
          <w:rFonts w:ascii="Folio Md BT" w:hAnsi="Folio Md BT"/>
          <w:b w:val="0"/>
        </w:rPr>
        <w:t xml:space="preserve"> K </w:t>
      </w:r>
      <w:proofErr w:type="spellStart"/>
      <w:r w:rsidR="00BC315F" w:rsidRPr="00BC315F">
        <w:rPr>
          <w:rStyle w:val="Strong"/>
          <w:rFonts w:ascii="Folio Md BT" w:hAnsi="Folio Md BT"/>
          <w:b w:val="0"/>
        </w:rPr>
        <w:t>Bhambra</w:t>
      </w:r>
      <w:proofErr w:type="spellEnd"/>
      <w:r w:rsidR="00BC315F" w:rsidRPr="00BC315F">
        <w:rPr>
          <w:rStyle w:val="Strong"/>
          <w:rFonts w:ascii="Folio Lt BT" w:hAnsi="Folio Lt BT"/>
        </w:rPr>
        <w:t>.</w:t>
      </w:r>
      <w:r w:rsidR="00866010" w:rsidRPr="00BC315F">
        <w:rPr>
          <w:rStyle w:val="Emphasis"/>
          <w:rFonts w:ascii="Folio Lt BT" w:hAnsi="Folio Lt BT"/>
          <w:b/>
          <w:bCs/>
        </w:rPr>
        <w:t> </w:t>
      </w:r>
    </w:p>
    <w:p w:rsidR="00866010" w:rsidRDefault="00866010" w:rsidP="00866010">
      <w:pPr>
        <w:pStyle w:val="NormalWeb"/>
        <w:jc w:val="both"/>
        <w:rPr>
          <w:rFonts w:ascii="Calibri" w:hAnsi="Calibri" w:cs="Calibri"/>
          <w:sz w:val="22"/>
          <w:szCs w:val="22"/>
        </w:rPr>
      </w:pPr>
      <w:r>
        <w:rPr>
          <w:rFonts w:ascii="Folio Lt BT" w:hAnsi="Folio Lt BT" w:cs="Calibri"/>
        </w:rPr>
        <w:t>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Tickets for all </w:t>
      </w:r>
      <w:r w:rsidRPr="00170198">
        <w:rPr>
          <w:rStyle w:val="Strong"/>
          <w:rFonts w:ascii="Folio Md BT" w:hAnsi="Folio Md BT" w:cs="Calibri"/>
          <w:b w:val="0"/>
          <w:sz w:val="22"/>
          <w:szCs w:val="22"/>
        </w:rPr>
        <w:t>Studio</w:t>
      </w:r>
      <w:r w:rsidRPr="00170198">
        <w:rPr>
          <w:rFonts w:ascii="Folio Md BT" w:hAnsi="Folio Md BT" w:cs="Calibri"/>
          <w:b/>
          <w:sz w:val="22"/>
          <w:szCs w:val="22"/>
        </w:rPr>
        <w:t xml:space="preserve"> </w:t>
      </w:r>
      <w:proofErr w:type="spellStart"/>
      <w:r w:rsidRPr="00170198">
        <w:rPr>
          <w:rStyle w:val="Strong"/>
          <w:rFonts w:ascii="Folio Md BT" w:hAnsi="Folio Md BT" w:cs="Calibri"/>
          <w:b w:val="0"/>
          <w:sz w:val="22"/>
          <w:szCs w:val="22"/>
        </w:rPr>
        <w:t>Talk</w:t>
      </w:r>
      <w:r w:rsidRPr="00170198">
        <w:rPr>
          <w:rFonts w:ascii="Folio Lt BT" w:hAnsi="Folio Lt BT" w:cs="Calibri"/>
          <w:sz w:val="22"/>
          <w:szCs w:val="22"/>
        </w:rPr>
        <w:t>'s</w:t>
      </w:r>
      <w:proofErr w:type="spellEnd"/>
      <w:r w:rsidRPr="00170198">
        <w:rPr>
          <w:rFonts w:ascii="Folio Lt BT" w:hAnsi="Folio Lt BT" w:cs="Calibri"/>
          <w:sz w:val="22"/>
          <w:szCs w:val="22"/>
        </w:rPr>
        <w:t xml:space="preserve"> are available now.</w:t>
      </w:r>
    </w:p>
    <w:p w:rsidR="00866010" w:rsidRPr="00170198" w:rsidRDefault="00866010" w:rsidP="00866010">
      <w:pPr>
        <w:pStyle w:val="NormalWeb"/>
        <w:jc w:val="both"/>
        <w:rPr>
          <w:rFonts w:ascii="Calibri" w:hAnsi="Calibri" w:cs="Calibri"/>
          <w:sz w:val="22"/>
          <w:szCs w:val="22"/>
        </w:rPr>
      </w:pPr>
      <w:r>
        <w:rPr>
          <w:rStyle w:val="Emphasis"/>
          <w:rFonts w:ascii="Folio Lt BT" w:hAnsi="Folio Lt BT" w:cs="Calibri"/>
          <w:b/>
          <w:bCs/>
        </w:rPr>
        <w:t> </w:t>
      </w:r>
    </w:p>
    <w:p w:rsidR="00866010" w:rsidRPr="00170198" w:rsidRDefault="00866010" w:rsidP="00866010">
      <w:pPr>
        <w:pStyle w:val="NormalWeb"/>
        <w:jc w:val="both"/>
        <w:rPr>
          <w:rFonts w:ascii="Calibri" w:hAnsi="Calibri" w:cs="Calibri"/>
          <w:sz w:val="22"/>
          <w:szCs w:val="22"/>
        </w:rPr>
      </w:pPr>
      <w:r w:rsidRPr="00170198">
        <w:rPr>
          <w:rStyle w:val="Strong"/>
          <w:rFonts w:ascii="Folio Lt BT" w:hAnsi="Folio Lt BT" w:cs="Calibri"/>
          <w:sz w:val="22"/>
          <w:szCs w:val="22"/>
          <w:u w:val="single"/>
        </w:rPr>
        <w:t>STUDIO TALKS</w:t>
      </w:r>
      <w:r w:rsidR="00BC315F" w:rsidRPr="00170198">
        <w:rPr>
          <w:rStyle w:val="Strong"/>
          <w:rFonts w:ascii="Folio Lt BT" w:hAnsi="Folio Lt BT" w:cs="Calibri"/>
          <w:sz w:val="22"/>
          <w:szCs w:val="22"/>
          <w:u w:val="single"/>
        </w:rPr>
        <w:t xml:space="preserve"> 2019/2020</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w:t>
      </w:r>
    </w:p>
    <w:p w:rsidR="00866010" w:rsidRPr="00170198" w:rsidRDefault="00866010" w:rsidP="00866010">
      <w:pPr>
        <w:pStyle w:val="NormalWeb"/>
        <w:jc w:val="both"/>
        <w:rPr>
          <w:rFonts w:ascii="Folio Md BT" w:hAnsi="Folio Md BT" w:cs="Calibri"/>
          <w:sz w:val="22"/>
          <w:szCs w:val="22"/>
        </w:rPr>
      </w:pPr>
      <w:r w:rsidRPr="00170198">
        <w:rPr>
          <w:rStyle w:val="Emphasis"/>
          <w:rFonts w:ascii="Folio Md BT" w:hAnsi="Folio Md BT" w:cs="Calibri"/>
          <w:bCs/>
          <w:sz w:val="22"/>
          <w:szCs w:val="22"/>
        </w:rPr>
        <w:t xml:space="preserve">Studio Talk: A Doll’s House </w:t>
      </w:r>
      <w:r w:rsidRPr="00170198">
        <w:rPr>
          <w:rStyle w:val="Strong"/>
          <w:rFonts w:ascii="Folio Md BT" w:hAnsi="Folio Md BT" w:cs="Calibri"/>
          <w:b w:val="0"/>
          <w:sz w:val="22"/>
          <w:szCs w:val="22"/>
        </w:rPr>
        <w:t xml:space="preserve">– </w:t>
      </w:r>
      <w:r w:rsidRPr="00170198">
        <w:rPr>
          <w:rStyle w:val="Emphasis"/>
          <w:rFonts w:ascii="Folio Md BT" w:hAnsi="Folio Md BT" w:cs="Calibri"/>
          <w:bCs/>
          <w:sz w:val="22"/>
          <w:szCs w:val="22"/>
        </w:rPr>
        <w:t>Marriage is a form of colonialism</w:t>
      </w:r>
      <w:r w:rsidR="0054707C">
        <w:rPr>
          <w:rStyle w:val="Emphasis"/>
          <w:rFonts w:ascii="Folio Md BT" w:hAnsi="Folio Md BT" w:cs="Calibri"/>
          <w:bCs/>
          <w:sz w:val="22"/>
          <w:szCs w:val="22"/>
        </w:rPr>
        <w:t>?</w:t>
      </w:r>
    </w:p>
    <w:p w:rsidR="00866010" w:rsidRPr="00170198" w:rsidRDefault="00866010" w:rsidP="00866010">
      <w:pPr>
        <w:pStyle w:val="NormalWeb"/>
        <w:jc w:val="both"/>
        <w:rPr>
          <w:rFonts w:ascii="Folio Md BT" w:hAnsi="Folio Md BT" w:cs="Calibri"/>
          <w:sz w:val="22"/>
          <w:szCs w:val="22"/>
        </w:rPr>
      </w:pPr>
      <w:r w:rsidRPr="00170198">
        <w:rPr>
          <w:rStyle w:val="Strong"/>
          <w:rFonts w:ascii="Folio Md BT" w:hAnsi="Folio Md BT" w:cs="Calibri"/>
          <w:b w:val="0"/>
          <w:sz w:val="22"/>
          <w:szCs w:val="22"/>
        </w:rPr>
        <w:t>Tuesday 01 October 2019, 6pm </w:t>
      </w:r>
    </w:p>
    <w:p w:rsidR="00866010" w:rsidRPr="00170198" w:rsidRDefault="00866010" w:rsidP="00866010">
      <w:pPr>
        <w:pStyle w:val="NormalWeb"/>
        <w:rPr>
          <w:rFonts w:ascii="Calibri" w:hAnsi="Calibri" w:cs="Calibri"/>
          <w:sz w:val="22"/>
          <w:szCs w:val="22"/>
        </w:rPr>
      </w:pPr>
      <w:r w:rsidRPr="00170198">
        <w:rPr>
          <w:rFonts w:ascii="Calibri" w:hAnsi="Calibri" w:cs="Calibri"/>
          <w:sz w:val="22"/>
          <w:szCs w:val="22"/>
        </w:rPr>
        <w:t>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Panel includes:</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w:t>
      </w:r>
    </w:p>
    <w:p w:rsidR="00866010" w:rsidRPr="00170198" w:rsidRDefault="00866010" w:rsidP="00866010">
      <w:pPr>
        <w:numPr>
          <w:ilvl w:val="0"/>
          <w:numId w:val="15"/>
        </w:numPr>
        <w:ind w:left="1080"/>
        <w:jc w:val="both"/>
      </w:pPr>
      <w:r w:rsidRPr="00170198">
        <w:rPr>
          <w:rFonts w:ascii="Folio Lt BT" w:hAnsi="Folio Lt BT"/>
        </w:rPr>
        <w:t>Fiona Mountford </w:t>
      </w:r>
      <w:r w:rsidR="00170198">
        <w:rPr>
          <w:rFonts w:ascii="Folio Lt BT" w:hAnsi="Folio Lt BT"/>
        </w:rPr>
        <w:t>(host)</w:t>
      </w:r>
      <w:r w:rsidRPr="00170198">
        <w:rPr>
          <w:rFonts w:ascii="Folio Lt BT" w:hAnsi="Folio Lt BT"/>
        </w:rPr>
        <w:t xml:space="preserve"> </w:t>
      </w:r>
    </w:p>
    <w:p w:rsidR="00170198" w:rsidRPr="00170198" w:rsidRDefault="00170198" w:rsidP="00170198">
      <w:pPr>
        <w:numPr>
          <w:ilvl w:val="0"/>
          <w:numId w:val="15"/>
        </w:numPr>
        <w:ind w:left="1080"/>
        <w:jc w:val="both"/>
      </w:pPr>
      <w:r w:rsidRPr="00170198">
        <w:rPr>
          <w:rFonts w:ascii="Folio Lt BT" w:hAnsi="Folio Lt BT"/>
        </w:rPr>
        <w:t xml:space="preserve">Anita </w:t>
      </w:r>
      <w:proofErr w:type="spellStart"/>
      <w:r w:rsidRPr="00170198">
        <w:rPr>
          <w:rFonts w:ascii="Folio Lt BT" w:hAnsi="Folio Lt BT"/>
        </w:rPr>
        <w:t>Anand</w:t>
      </w:r>
      <w:proofErr w:type="spellEnd"/>
      <w:r w:rsidRPr="00170198">
        <w:rPr>
          <w:rFonts w:ascii="Folio Lt BT" w:hAnsi="Folio Lt BT"/>
        </w:rPr>
        <w:t xml:space="preserve"> </w:t>
      </w:r>
    </w:p>
    <w:p w:rsidR="00170198" w:rsidRPr="00170198" w:rsidRDefault="00170198" w:rsidP="00170198">
      <w:pPr>
        <w:numPr>
          <w:ilvl w:val="0"/>
          <w:numId w:val="15"/>
        </w:numPr>
        <w:ind w:left="1080"/>
        <w:jc w:val="both"/>
      </w:pPr>
      <w:r w:rsidRPr="00170198">
        <w:rPr>
          <w:rFonts w:ascii="Folio Lt BT" w:hAnsi="Folio Lt BT"/>
        </w:rPr>
        <w:t xml:space="preserve">Professor </w:t>
      </w:r>
      <w:proofErr w:type="spellStart"/>
      <w:r w:rsidRPr="00170198">
        <w:rPr>
          <w:rFonts w:ascii="Folio Lt BT" w:hAnsi="Folio Lt BT"/>
        </w:rPr>
        <w:t>Gurminder</w:t>
      </w:r>
      <w:proofErr w:type="spellEnd"/>
      <w:r w:rsidRPr="00170198">
        <w:rPr>
          <w:rFonts w:ascii="Folio Lt BT" w:hAnsi="Folio Lt BT"/>
        </w:rPr>
        <w:t xml:space="preserve"> K </w:t>
      </w:r>
      <w:proofErr w:type="spellStart"/>
      <w:r w:rsidRPr="00170198">
        <w:rPr>
          <w:rFonts w:ascii="Folio Lt BT" w:hAnsi="Folio Lt BT"/>
        </w:rPr>
        <w:t>Bhambra</w:t>
      </w:r>
      <w:proofErr w:type="spellEnd"/>
      <w:r w:rsidRPr="00170198">
        <w:rPr>
          <w:rFonts w:ascii="Folio Lt BT" w:hAnsi="Folio Lt BT"/>
        </w:rPr>
        <w:t xml:space="preserve"> </w:t>
      </w:r>
    </w:p>
    <w:p w:rsidR="00866010" w:rsidRPr="00170198" w:rsidRDefault="00866010" w:rsidP="00866010">
      <w:pPr>
        <w:numPr>
          <w:ilvl w:val="0"/>
          <w:numId w:val="15"/>
        </w:numPr>
        <w:ind w:left="1080"/>
        <w:jc w:val="both"/>
      </w:pPr>
      <w:r w:rsidRPr="00170198">
        <w:rPr>
          <w:rFonts w:ascii="Folio Lt BT" w:hAnsi="Folio Lt BT"/>
        </w:rPr>
        <w:t xml:space="preserve">Tanika Gupta </w:t>
      </w:r>
    </w:p>
    <w:p w:rsidR="00866010" w:rsidRPr="00170198" w:rsidRDefault="00866010" w:rsidP="00866010">
      <w:pPr>
        <w:numPr>
          <w:ilvl w:val="0"/>
          <w:numId w:val="15"/>
        </w:numPr>
        <w:ind w:left="1080"/>
        <w:jc w:val="both"/>
      </w:pPr>
      <w:r w:rsidRPr="00170198">
        <w:rPr>
          <w:rFonts w:ascii="Folio Lt BT" w:hAnsi="Folio Lt BT"/>
        </w:rPr>
        <w:t xml:space="preserve">Rachel O’Riordan </w:t>
      </w:r>
    </w:p>
    <w:p w:rsidR="00866010" w:rsidRPr="00170198" w:rsidRDefault="00866010" w:rsidP="00866010">
      <w:pPr>
        <w:pStyle w:val="NormalWeb"/>
        <w:jc w:val="both"/>
        <w:rPr>
          <w:rFonts w:ascii="Calibri" w:hAnsi="Calibri" w:cs="Calibri"/>
          <w:sz w:val="22"/>
          <w:szCs w:val="22"/>
        </w:rPr>
      </w:pPr>
      <w:r w:rsidRPr="00170198">
        <w:rPr>
          <w:rStyle w:val="Strong"/>
          <w:rFonts w:ascii="Folio Lt BT" w:hAnsi="Folio Lt BT" w:cs="Calibri"/>
          <w:sz w:val="22"/>
          <w:szCs w:val="22"/>
        </w:rPr>
        <w:t> </w:t>
      </w:r>
    </w:p>
    <w:p w:rsidR="00866010" w:rsidRPr="00170198" w:rsidRDefault="00866010" w:rsidP="00170198">
      <w:pPr>
        <w:rPr>
          <w:rFonts w:ascii="Folio Md BT" w:hAnsi="Folio Md BT"/>
        </w:rPr>
      </w:pPr>
      <w:r w:rsidRPr="00170198">
        <w:rPr>
          <w:rFonts w:ascii="Folio Md BT" w:hAnsi="Folio Md BT"/>
        </w:rPr>
        <w:t xml:space="preserve">Studio Talk: </w:t>
      </w:r>
      <w:r w:rsidRPr="00170198">
        <w:rPr>
          <w:rFonts w:ascii="Folio Md BT" w:hAnsi="Folio Md BT"/>
          <w:i/>
        </w:rPr>
        <w:t xml:space="preserve">Solaris – </w:t>
      </w:r>
      <w:r w:rsidR="0054707C">
        <w:rPr>
          <w:rFonts w:ascii="Folio Md BT" w:hAnsi="Folio Md BT"/>
          <w:i/>
        </w:rPr>
        <w:t>Staging outer space in theatre and film</w:t>
      </w:r>
      <w:r w:rsidRPr="00170198">
        <w:rPr>
          <w:rFonts w:ascii="Folio Md BT" w:hAnsi="Folio Md BT"/>
        </w:rPr>
        <w:t xml:space="preserve"> </w:t>
      </w:r>
    </w:p>
    <w:p w:rsidR="00866010" w:rsidRPr="00170198" w:rsidRDefault="00866010" w:rsidP="00170198">
      <w:pPr>
        <w:rPr>
          <w:rFonts w:ascii="Folio Md BT" w:hAnsi="Folio Md BT"/>
        </w:rPr>
      </w:pPr>
      <w:r w:rsidRPr="00170198">
        <w:rPr>
          <w:rFonts w:ascii="Folio Md BT" w:hAnsi="Folio Md BT"/>
        </w:rPr>
        <w:t>Tuesday 29 October 2019, 6pm</w:t>
      </w:r>
    </w:p>
    <w:p w:rsidR="00866010" w:rsidRPr="00170198" w:rsidRDefault="00866010" w:rsidP="00866010">
      <w:pPr>
        <w:pStyle w:val="NormalWeb"/>
        <w:rPr>
          <w:rFonts w:ascii="Calibri" w:hAnsi="Calibri" w:cs="Calibri"/>
          <w:sz w:val="22"/>
          <w:szCs w:val="22"/>
        </w:rPr>
      </w:pPr>
      <w:r w:rsidRPr="00170198">
        <w:rPr>
          <w:rFonts w:ascii="Calibri" w:hAnsi="Calibri" w:cs="Calibri"/>
          <w:sz w:val="22"/>
          <w:szCs w:val="22"/>
        </w:rPr>
        <w:t>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xml:space="preserve">Panel includes: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w:t>
      </w:r>
    </w:p>
    <w:p w:rsidR="00866010" w:rsidRPr="00170198" w:rsidRDefault="00866010" w:rsidP="00866010">
      <w:pPr>
        <w:numPr>
          <w:ilvl w:val="0"/>
          <w:numId w:val="16"/>
        </w:numPr>
        <w:ind w:left="1080"/>
        <w:jc w:val="both"/>
      </w:pPr>
      <w:r w:rsidRPr="00170198">
        <w:rPr>
          <w:rFonts w:ascii="Folio Lt BT" w:hAnsi="Folio Lt BT"/>
        </w:rPr>
        <w:t xml:space="preserve">Fiona Mountford </w:t>
      </w:r>
      <w:r w:rsidR="00170198">
        <w:rPr>
          <w:rFonts w:ascii="Folio Lt BT" w:hAnsi="Folio Lt BT"/>
        </w:rPr>
        <w:t>(host)</w:t>
      </w:r>
    </w:p>
    <w:p w:rsidR="00170198" w:rsidRPr="00170198" w:rsidRDefault="00170198" w:rsidP="00170198">
      <w:pPr>
        <w:numPr>
          <w:ilvl w:val="0"/>
          <w:numId w:val="16"/>
        </w:numPr>
        <w:ind w:left="1080"/>
        <w:jc w:val="both"/>
        <w:rPr>
          <w:rFonts w:ascii="Folio Lt BT" w:hAnsi="Folio Lt BT"/>
        </w:rPr>
      </w:pPr>
      <w:r w:rsidRPr="00170198">
        <w:rPr>
          <w:rFonts w:ascii="Folio Lt BT" w:hAnsi="Folio Lt BT"/>
        </w:rPr>
        <w:t>Will Massa</w:t>
      </w:r>
    </w:p>
    <w:p w:rsidR="00BF094F" w:rsidRPr="00BF094F" w:rsidRDefault="00866010" w:rsidP="00866010">
      <w:pPr>
        <w:numPr>
          <w:ilvl w:val="0"/>
          <w:numId w:val="16"/>
        </w:numPr>
        <w:ind w:left="1080"/>
        <w:jc w:val="both"/>
      </w:pPr>
      <w:r w:rsidRPr="00170198">
        <w:rPr>
          <w:rFonts w:ascii="Folio Lt BT" w:hAnsi="Folio Lt BT"/>
        </w:rPr>
        <w:t xml:space="preserve">Rachel O’Riordan </w:t>
      </w:r>
    </w:p>
    <w:p w:rsidR="00866010" w:rsidRPr="00BF094F" w:rsidRDefault="00BF094F" w:rsidP="00866010">
      <w:pPr>
        <w:numPr>
          <w:ilvl w:val="0"/>
          <w:numId w:val="16"/>
        </w:numPr>
        <w:ind w:left="1080"/>
        <w:jc w:val="both"/>
        <w:rPr>
          <w:rFonts w:ascii="Folio Lt BT" w:hAnsi="Folio Lt BT"/>
        </w:rPr>
      </w:pPr>
      <w:r w:rsidRPr="00BF094F">
        <w:rPr>
          <w:rFonts w:ascii="Folio Lt BT" w:hAnsi="Folio Lt BT"/>
        </w:rPr>
        <w:t>Brendan Owens</w:t>
      </w:r>
      <w:r w:rsidR="00866010" w:rsidRPr="00BF094F">
        <w:rPr>
          <w:rFonts w:ascii="Folio Lt BT" w:hAnsi="Folio Lt BT"/>
        </w:rPr>
        <w:t> </w:t>
      </w:r>
    </w:p>
    <w:p w:rsidR="00BF094F" w:rsidRPr="00BF094F" w:rsidRDefault="00BF094F" w:rsidP="00BF094F">
      <w:pPr>
        <w:ind w:left="1080"/>
        <w:jc w:val="both"/>
      </w:pPr>
    </w:p>
    <w:p w:rsidR="00866010" w:rsidRPr="00170198" w:rsidRDefault="00866010" w:rsidP="00170198">
      <w:pPr>
        <w:rPr>
          <w:rFonts w:ascii="Folio Md BT" w:hAnsi="Folio Md BT"/>
        </w:rPr>
      </w:pPr>
      <w:r w:rsidRPr="00170198">
        <w:rPr>
          <w:rFonts w:ascii="Folio Md BT" w:hAnsi="Folio Md BT"/>
        </w:rPr>
        <w:lastRenderedPageBreak/>
        <w:t xml:space="preserve">Studio Talk: </w:t>
      </w:r>
      <w:r w:rsidRPr="00170198">
        <w:rPr>
          <w:rFonts w:ascii="Folio Md BT" w:hAnsi="Folio Md BT"/>
          <w:i/>
        </w:rPr>
        <w:t xml:space="preserve">Love, Love, Love - Our parents aren’t </w:t>
      </w:r>
      <w:r w:rsidR="0054707C">
        <w:rPr>
          <w:rFonts w:ascii="Folio Md BT" w:hAnsi="Folio Md BT"/>
          <w:i/>
        </w:rPr>
        <w:t>h</w:t>
      </w:r>
      <w:r w:rsidRPr="00170198">
        <w:rPr>
          <w:rFonts w:ascii="Folio Md BT" w:hAnsi="Folio Md BT"/>
          <w:i/>
        </w:rPr>
        <w:t>eroes</w:t>
      </w:r>
      <w:r w:rsidRPr="00170198">
        <w:rPr>
          <w:rFonts w:ascii="Folio Md BT" w:hAnsi="Folio Md BT"/>
        </w:rPr>
        <w:t xml:space="preserve">  </w:t>
      </w:r>
    </w:p>
    <w:p w:rsidR="00866010" w:rsidRPr="00170198" w:rsidRDefault="00866010" w:rsidP="00170198">
      <w:pPr>
        <w:rPr>
          <w:rFonts w:ascii="Folio Md BT" w:hAnsi="Folio Md BT"/>
        </w:rPr>
      </w:pPr>
      <w:r w:rsidRPr="00170198">
        <w:rPr>
          <w:rFonts w:ascii="Folio Md BT" w:hAnsi="Folio Md BT"/>
        </w:rPr>
        <w:t>Tuesday 31 March 2020, 6pm </w:t>
      </w:r>
    </w:p>
    <w:p w:rsidR="00866010" w:rsidRPr="00170198" w:rsidRDefault="00866010" w:rsidP="00866010">
      <w:pPr>
        <w:pStyle w:val="NormalWeb"/>
        <w:rPr>
          <w:rFonts w:ascii="Calibri" w:hAnsi="Calibri" w:cs="Calibri"/>
          <w:sz w:val="22"/>
          <w:szCs w:val="22"/>
        </w:rPr>
      </w:pPr>
      <w:r w:rsidRPr="00170198">
        <w:rPr>
          <w:rFonts w:ascii="Calibri" w:hAnsi="Calibri" w:cs="Calibri"/>
          <w:sz w:val="22"/>
          <w:szCs w:val="22"/>
        </w:rPr>
        <w:t>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xml:space="preserve">Panel TBC. Hosted by Fiona Mountford. </w:t>
      </w:r>
    </w:p>
    <w:p w:rsidR="00866010" w:rsidRPr="00170198" w:rsidRDefault="00866010" w:rsidP="00866010">
      <w:pPr>
        <w:pStyle w:val="NormalWeb"/>
        <w:jc w:val="both"/>
        <w:rPr>
          <w:rFonts w:ascii="Calibri" w:hAnsi="Calibri" w:cs="Calibri"/>
          <w:sz w:val="22"/>
          <w:szCs w:val="22"/>
        </w:rPr>
      </w:pPr>
      <w:r w:rsidRPr="00170198">
        <w:rPr>
          <w:rStyle w:val="Strong"/>
          <w:rFonts w:ascii="Folio Lt BT" w:hAnsi="Folio Lt BT" w:cs="Calibri"/>
          <w:sz w:val="22"/>
          <w:szCs w:val="22"/>
        </w:rPr>
        <w:t> </w:t>
      </w:r>
    </w:p>
    <w:p w:rsidR="00866010" w:rsidRPr="00170198" w:rsidRDefault="00866010" w:rsidP="00170198">
      <w:pPr>
        <w:rPr>
          <w:rFonts w:ascii="Folio Md BT" w:hAnsi="Folio Md BT"/>
        </w:rPr>
      </w:pPr>
      <w:r w:rsidRPr="00170198">
        <w:rPr>
          <w:rFonts w:ascii="Folio Md BT" w:hAnsi="Folio Md BT"/>
        </w:rPr>
        <w:t xml:space="preserve">Studio Talk: </w:t>
      </w:r>
      <w:r w:rsidRPr="00170198">
        <w:rPr>
          <w:rFonts w:ascii="Folio Md BT" w:hAnsi="Folio Md BT"/>
          <w:i/>
        </w:rPr>
        <w:t xml:space="preserve">Sophocles’ Antigone: </w:t>
      </w:r>
      <w:r w:rsidR="00170198" w:rsidRPr="00170198">
        <w:rPr>
          <w:rFonts w:ascii="Folio Md BT" w:hAnsi="Folio Md BT"/>
          <w:i/>
        </w:rPr>
        <w:t>The Burial at Thebes</w:t>
      </w:r>
      <w:r w:rsidR="0054707C">
        <w:rPr>
          <w:rFonts w:ascii="Folio Md BT" w:hAnsi="Folio Md BT"/>
          <w:i/>
        </w:rPr>
        <w:t xml:space="preserve"> – Only God is above the law?</w:t>
      </w:r>
    </w:p>
    <w:p w:rsidR="00866010" w:rsidRPr="00170198" w:rsidRDefault="00866010" w:rsidP="00170198">
      <w:pPr>
        <w:rPr>
          <w:rFonts w:ascii="Folio Md BT" w:hAnsi="Folio Md BT"/>
        </w:rPr>
      </w:pPr>
      <w:r w:rsidRPr="00170198">
        <w:rPr>
          <w:rFonts w:ascii="Folio Md BT" w:hAnsi="Folio Md BT"/>
        </w:rPr>
        <w:t>Tuesday 12 May 2020, 6pm</w:t>
      </w:r>
    </w:p>
    <w:p w:rsidR="00866010" w:rsidRPr="00170198" w:rsidRDefault="00866010" w:rsidP="00866010">
      <w:pPr>
        <w:pStyle w:val="NormalWeb"/>
        <w:jc w:val="both"/>
        <w:rPr>
          <w:rFonts w:ascii="Calibri" w:hAnsi="Calibri" w:cs="Calibri"/>
          <w:sz w:val="22"/>
          <w:szCs w:val="22"/>
        </w:rPr>
      </w:pPr>
      <w:r w:rsidRPr="00170198">
        <w:rPr>
          <w:rFonts w:ascii="Calibri" w:hAnsi="Calibri" w:cs="Calibri"/>
          <w:sz w:val="22"/>
          <w:szCs w:val="22"/>
        </w:rPr>
        <w:t> </w:t>
      </w:r>
    </w:p>
    <w:p w:rsidR="00866010" w:rsidRDefault="00866010" w:rsidP="00866010">
      <w:pPr>
        <w:pStyle w:val="NormalWeb"/>
        <w:jc w:val="both"/>
        <w:rPr>
          <w:rFonts w:ascii="Folio Lt BT" w:hAnsi="Folio Lt BT" w:cs="Calibri"/>
          <w:sz w:val="22"/>
          <w:szCs w:val="22"/>
        </w:rPr>
      </w:pPr>
      <w:r w:rsidRPr="00170198">
        <w:rPr>
          <w:rFonts w:ascii="Folio Lt BT" w:hAnsi="Folio Lt BT" w:cs="Calibri"/>
          <w:sz w:val="22"/>
          <w:szCs w:val="22"/>
        </w:rPr>
        <w:t xml:space="preserve">Panel TBC. Hosted by Fiona Mountford </w:t>
      </w:r>
    </w:p>
    <w:p w:rsidR="00170198" w:rsidRDefault="00170198" w:rsidP="00866010">
      <w:pPr>
        <w:pStyle w:val="NormalWeb"/>
        <w:jc w:val="both"/>
        <w:rPr>
          <w:rFonts w:ascii="Folio Lt BT" w:hAnsi="Folio Lt BT" w:cs="Calibri"/>
          <w:sz w:val="22"/>
          <w:szCs w:val="22"/>
        </w:rPr>
      </w:pPr>
    </w:p>
    <w:p w:rsidR="00170198" w:rsidRDefault="00170198" w:rsidP="00866010">
      <w:pPr>
        <w:pStyle w:val="NormalWeb"/>
        <w:jc w:val="both"/>
        <w:rPr>
          <w:rFonts w:ascii="Folio Lt BT" w:hAnsi="Folio Lt BT" w:cs="Calibri"/>
          <w:sz w:val="22"/>
          <w:szCs w:val="22"/>
        </w:rPr>
      </w:pPr>
    </w:p>
    <w:p w:rsidR="00866010" w:rsidRPr="00170198" w:rsidRDefault="00866010" w:rsidP="00866010">
      <w:pPr>
        <w:pStyle w:val="NormalWeb"/>
        <w:jc w:val="both"/>
        <w:rPr>
          <w:rFonts w:ascii="Calibri" w:hAnsi="Calibri" w:cs="Calibri"/>
          <w:sz w:val="22"/>
          <w:szCs w:val="22"/>
        </w:rPr>
      </w:pPr>
      <w:r w:rsidRPr="00170198">
        <w:rPr>
          <w:rFonts w:ascii="Calibri" w:hAnsi="Calibri" w:cs="Calibri"/>
          <w:sz w:val="22"/>
          <w:szCs w:val="22"/>
        </w:rPr>
        <w:t> </w:t>
      </w:r>
    </w:p>
    <w:p w:rsidR="00170198" w:rsidRDefault="00170198" w:rsidP="00866010">
      <w:pPr>
        <w:pStyle w:val="NormalWeb"/>
        <w:rPr>
          <w:rStyle w:val="Strong"/>
          <w:rFonts w:ascii="Folio Lt BT" w:hAnsi="Folio Lt BT" w:cs="Calibri"/>
          <w:sz w:val="22"/>
          <w:szCs w:val="22"/>
          <w:u w:val="single"/>
        </w:rPr>
      </w:pPr>
    </w:p>
    <w:p w:rsidR="00866010" w:rsidRPr="00170198" w:rsidRDefault="00866010" w:rsidP="00866010">
      <w:pPr>
        <w:pStyle w:val="NormalWeb"/>
        <w:rPr>
          <w:rFonts w:ascii="Folio Md BT" w:hAnsi="Folio Md BT" w:cs="Calibri"/>
          <w:b/>
          <w:sz w:val="22"/>
          <w:szCs w:val="22"/>
        </w:rPr>
      </w:pPr>
      <w:r w:rsidRPr="00170198">
        <w:rPr>
          <w:rStyle w:val="Strong"/>
          <w:rFonts w:ascii="Folio Md BT" w:hAnsi="Folio Md BT" w:cs="Calibri"/>
          <w:b w:val="0"/>
          <w:sz w:val="22"/>
          <w:szCs w:val="22"/>
          <w:u w:val="single"/>
        </w:rPr>
        <w:t xml:space="preserve">BIOGRAPHIES </w:t>
      </w:r>
    </w:p>
    <w:p w:rsidR="00866010" w:rsidRDefault="00866010" w:rsidP="00866010">
      <w:pPr>
        <w:pStyle w:val="NormalWeb"/>
        <w:rPr>
          <w:rStyle w:val="Strong"/>
          <w:rFonts w:ascii="Folio Lt BT" w:hAnsi="Folio Lt BT" w:cs="Calibri"/>
          <w:sz w:val="22"/>
          <w:szCs w:val="22"/>
        </w:rPr>
      </w:pPr>
      <w:r w:rsidRPr="00170198">
        <w:rPr>
          <w:rStyle w:val="Strong"/>
          <w:rFonts w:ascii="Folio Lt BT" w:hAnsi="Folio Lt BT" w:cs="Calibri"/>
          <w:sz w:val="22"/>
          <w:szCs w:val="22"/>
        </w:rPr>
        <w:t> </w:t>
      </w:r>
    </w:p>
    <w:p w:rsidR="00170198" w:rsidRPr="00170198" w:rsidRDefault="00170198" w:rsidP="00866010">
      <w:pPr>
        <w:pStyle w:val="NormalWeb"/>
        <w:rPr>
          <w:rStyle w:val="Strong"/>
          <w:rFonts w:ascii="Folio Lt BT" w:hAnsi="Folio Lt BT" w:cs="Calibri"/>
          <w:sz w:val="22"/>
          <w:szCs w:val="22"/>
          <w:u w:val="single"/>
        </w:rPr>
      </w:pPr>
      <w:r w:rsidRPr="00170198">
        <w:rPr>
          <w:rStyle w:val="Strong"/>
          <w:rFonts w:ascii="Folio Lt BT" w:hAnsi="Folio Lt BT" w:cs="Calibri"/>
          <w:sz w:val="22"/>
          <w:szCs w:val="22"/>
          <w:u w:val="single"/>
        </w:rPr>
        <w:t>Studio Talk Host:</w:t>
      </w:r>
    </w:p>
    <w:p w:rsidR="00170198" w:rsidRDefault="00170198" w:rsidP="00866010">
      <w:pPr>
        <w:pStyle w:val="NormalWeb"/>
        <w:rPr>
          <w:rStyle w:val="Strong"/>
          <w:rFonts w:ascii="Folio Lt BT" w:hAnsi="Folio Lt BT" w:cs="Calibri"/>
          <w:sz w:val="22"/>
          <w:szCs w:val="22"/>
        </w:rPr>
      </w:pPr>
    </w:p>
    <w:p w:rsidR="00170198" w:rsidRPr="00170198" w:rsidRDefault="00170198" w:rsidP="00170198">
      <w:pPr>
        <w:pStyle w:val="NormalWeb"/>
        <w:spacing w:after="160"/>
        <w:jc w:val="both"/>
        <w:rPr>
          <w:rFonts w:ascii="Calibri" w:hAnsi="Calibri" w:cs="Calibri"/>
          <w:sz w:val="22"/>
          <w:szCs w:val="22"/>
        </w:rPr>
      </w:pPr>
      <w:r w:rsidRPr="00170198">
        <w:rPr>
          <w:rStyle w:val="Strong"/>
          <w:rFonts w:ascii="Folio Md BT" w:hAnsi="Folio Md BT" w:cs="Calibri"/>
          <w:b w:val="0"/>
          <w:sz w:val="22"/>
          <w:szCs w:val="22"/>
        </w:rPr>
        <w:t>Fiona Mountford</w:t>
      </w:r>
      <w:r w:rsidRPr="00170198">
        <w:rPr>
          <w:rStyle w:val="Strong"/>
          <w:rFonts w:ascii="Folio Lt BT" w:hAnsi="Folio Lt BT" w:cs="Calibri"/>
          <w:b w:val="0"/>
          <w:bCs w:val="0"/>
          <w:sz w:val="22"/>
          <w:szCs w:val="22"/>
        </w:rPr>
        <w:t xml:space="preserve"> was theatre critic at the Evening Standard for 17 years. Also well as writing (many thousands of) reviews, she wrote feature interviews, talking to almost all of London’s leading theatre makers. She also wrote arts interviews and comment pieces for the Independent on Sunday before its sad demise. Fiona read Classics at Cambridge and has previously worked for the Daily Telegraph, Sunday Telegraph and Time Out. For the past decade she has chaired Platforms at the National Theatre with a wide range of theatre practitioners spanning actors, writers, directors and academics. She also chaired the ‘Talking Twelfth Night’ and ‘Talking Lear’ Platform series. Fiona currently hosts a range of events and talks at theatres across London. For the Southbank Centre, she chaired an in-depth Stephen Sondheim study day. She was a judge for the Peter Brook: Empty Space Awards and led workshops for students as part of Mousetrap Theatre Projects’ Play the Critic scheme.</w:t>
      </w:r>
    </w:p>
    <w:p w:rsidR="00170198" w:rsidRDefault="00170198" w:rsidP="00866010">
      <w:pPr>
        <w:pStyle w:val="NormalWeb"/>
        <w:rPr>
          <w:rStyle w:val="Strong"/>
          <w:rFonts w:ascii="Folio Lt BT" w:hAnsi="Folio Lt BT" w:cs="Calibri"/>
          <w:sz w:val="22"/>
          <w:szCs w:val="22"/>
        </w:rPr>
      </w:pPr>
    </w:p>
    <w:p w:rsidR="00170198" w:rsidRPr="00170198" w:rsidRDefault="00170198" w:rsidP="00170198">
      <w:pPr>
        <w:pStyle w:val="NormalWeb"/>
        <w:jc w:val="both"/>
        <w:rPr>
          <w:rFonts w:ascii="Folio Md BT" w:hAnsi="Folio Md BT" w:cs="Calibri"/>
          <w:sz w:val="22"/>
          <w:szCs w:val="22"/>
          <w:u w:val="single"/>
        </w:rPr>
      </w:pPr>
      <w:r w:rsidRPr="00170198">
        <w:rPr>
          <w:rStyle w:val="Emphasis"/>
          <w:rFonts w:ascii="Folio Md BT" w:hAnsi="Folio Md BT" w:cs="Calibri"/>
          <w:bCs/>
          <w:sz w:val="22"/>
          <w:szCs w:val="22"/>
          <w:u w:val="single"/>
        </w:rPr>
        <w:t xml:space="preserve">Studio Talk: A Doll’s House </w:t>
      </w:r>
      <w:r w:rsidRPr="00170198">
        <w:rPr>
          <w:rStyle w:val="Strong"/>
          <w:rFonts w:ascii="Folio Md BT" w:hAnsi="Folio Md BT" w:cs="Calibri"/>
          <w:b w:val="0"/>
          <w:sz w:val="22"/>
          <w:szCs w:val="22"/>
          <w:u w:val="single"/>
        </w:rPr>
        <w:t xml:space="preserve">– </w:t>
      </w:r>
      <w:r w:rsidRPr="00170198">
        <w:rPr>
          <w:rStyle w:val="Emphasis"/>
          <w:rFonts w:ascii="Folio Md BT" w:hAnsi="Folio Md BT" w:cs="Calibri"/>
          <w:bCs/>
          <w:sz w:val="22"/>
          <w:szCs w:val="22"/>
          <w:u w:val="single"/>
        </w:rPr>
        <w:t>Panellists:</w:t>
      </w:r>
    </w:p>
    <w:p w:rsidR="00170198" w:rsidRPr="00170198" w:rsidRDefault="00170198" w:rsidP="00866010">
      <w:pPr>
        <w:pStyle w:val="NormalWeb"/>
        <w:rPr>
          <w:rFonts w:ascii="Calibri" w:hAnsi="Calibri" w:cs="Calibri"/>
          <w:sz w:val="22"/>
          <w:szCs w:val="22"/>
        </w:rPr>
      </w:pPr>
    </w:p>
    <w:p w:rsidR="00866010" w:rsidRPr="00170198" w:rsidRDefault="00866010" w:rsidP="00866010">
      <w:pPr>
        <w:pStyle w:val="NormalWeb"/>
        <w:spacing w:after="160"/>
        <w:jc w:val="both"/>
        <w:rPr>
          <w:rFonts w:ascii="Calibri" w:hAnsi="Calibri" w:cs="Calibri"/>
          <w:sz w:val="22"/>
          <w:szCs w:val="22"/>
        </w:rPr>
      </w:pPr>
      <w:r w:rsidRPr="00170198">
        <w:rPr>
          <w:rStyle w:val="Strong"/>
          <w:rFonts w:ascii="Folio Md BT" w:hAnsi="Folio Md BT" w:cs="Calibri"/>
          <w:b w:val="0"/>
          <w:sz w:val="22"/>
          <w:szCs w:val="22"/>
        </w:rPr>
        <w:t xml:space="preserve">Anita </w:t>
      </w:r>
      <w:proofErr w:type="spellStart"/>
      <w:r w:rsidRPr="00170198">
        <w:rPr>
          <w:rStyle w:val="Strong"/>
          <w:rFonts w:ascii="Folio Md BT" w:hAnsi="Folio Md BT" w:cs="Calibri"/>
          <w:b w:val="0"/>
          <w:sz w:val="22"/>
          <w:szCs w:val="22"/>
        </w:rPr>
        <w:t>Anand</w:t>
      </w:r>
      <w:proofErr w:type="spellEnd"/>
      <w:r w:rsidRPr="00170198">
        <w:rPr>
          <w:rStyle w:val="Strong"/>
          <w:rFonts w:ascii="Folio Lt BT" w:hAnsi="Folio Lt BT" w:cs="Calibri"/>
          <w:b w:val="0"/>
          <w:bCs w:val="0"/>
          <w:sz w:val="22"/>
          <w:szCs w:val="22"/>
        </w:rPr>
        <w:t xml:space="preserve"> is a political journalist who has presented television and radio programmes on the BBC for twenty years. She currently presents Any Answers on Radio 4. She is the critically acclaimed author of The Patient Assassin, Sophia: Princess, Suffragette, </w:t>
      </w:r>
      <w:proofErr w:type="gramStart"/>
      <w:r w:rsidRPr="00170198">
        <w:rPr>
          <w:rStyle w:val="Strong"/>
          <w:rFonts w:ascii="Folio Lt BT" w:hAnsi="Folio Lt BT" w:cs="Calibri"/>
          <w:b w:val="0"/>
          <w:bCs w:val="0"/>
          <w:sz w:val="22"/>
          <w:szCs w:val="22"/>
        </w:rPr>
        <w:t>Revolutionary</w:t>
      </w:r>
      <w:proofErr w:type="gramEnd"/>
      <w:r w:rsidRPr="00170198">
        <w:rPr>
          <w:rStyle w:val="Strong"/>
          <w:rFonts w:ascii="Folio Lt BT" w:hAnsi="Folio Lt BT" w:cs="Calibri"/>
          <w:b w:val="0"/>
          <w:bCs w:val="0"/>
          <w:sz w:val="22"/>
          <w:szCs w:val="22"/>
        </w:rPr>
        <w:t xml:space="preserve"> and, with William Dalrymple, </w:t>
      </w:r>
      <w:proofErr w:type="spellStart"/>
      <w:r w:rsidRPr="00170198">
        <w:rPr>
          <w:rStyle w:val="Strong"/>
          <w:rFonts w:ascii="Folio Lt BT" w:hAnsi="Folio Lt BT" w:cs="Calibri"/>
          <w:b w:val="0"/>
          <w:bCs w:val="0"/>
          <w:sz w:val="22"/>
          <w:szCs w:val="22"/>
        </w:rPr>
        <w:t>Koh-i-Noor</w:t>
      </w:r>
      <w:proofErr w:type="spellEnd"/>
      <w:r w:rsidRPr="00170198">
        <w:rPr>
          <w:rStyle w:val="Strong"/>
          <w:rFonts w:ascii="Folio Lt BT" w:hAnsi="Folio Lt BT" w:cs="Calibri"/>
          <w:b w:val="0"/>
          <w:bCs w:val="0"/>
          <w:sz w:val="22"/>
          <w:szCs w:val="22"/>
        </w:rPr>
        <w:t>: The History of the World's Most Infamous Diamond. </w:t>
      </w:r>
    </w:p>
    <w:p w:rsidR="00866010" w:rsidRPr="00170198" w:rsidRDefault="00866010" w:rsidP="00866010">
      <w:pPr>
        <w:pStyle w:val="NormalWeb"/>
        <w:spacing w:after="160"/>
        <w:jc w:val="both"/>
        <w:rPr>
          <w:rFonts w:ascii="Calibri" w:hAnsi="Calibri" w:cs="Calibri"/>
          <w:sz w:val="22"/>
          <w:szCs w:val="22"/>
        </w:rPr>
      </w:pPr>
      <w:bookmarkStart w:id="0" w:name="_GoBack"/>
      <w:proofErr w:type="spellStart"/>
      <w:r w:rsidRPr="00170198">
        <w:rPr>
          <w:rStyle w:val="Strong"/>
          <w:rFonts w:ascii="Folio Lt BT" w:hAnsi="Folio Lt BT" w:cs="Calibri"/>
          <w:sz w:val="22"/>
          <w:szCs w:val="22"/>
        </w:rPr>
        <w:t>Gurminder</w:t>
      </w:r>
      <w:proofErr w:type="spellEnd"/>
      <w:r w:rsidRPr="00170198">
        <w:rPr>
          <w:rStyle w:val="Strong"/>
          <w:rFonts w:ascii="Folio Lt BT" w:hAnsi="Folio Lt BT" w:cs="Calibri"/>
          <w:sz w:val="22"/>
          <w:szCs w:val="22"/>
        </w:rPr>
        <w:t xml:space="preserve"> K </w:t>
      </w:r>
      <w:proofErr w:type="spellStart"/>
      <w:r w:rsidRPr="00170198">
        <w:rPr>
          <w:rStyle w:val="Strong"/>
          <w:rFonts w:ascii="Folio Lt BT" w:hAnsi="Folio Lt BT" w:cs="Calibri"/>
          <w:sz w:val="22"/>
          <w:szCs w:val="22"/>
        </w:rPr>
        <w:t>Bhambra</w:t>
      </w:r>
      <w:proofErr w:type="spellEnd"/>
      <w:r w:rsidRPr="00170198">
        <w:rPr>
          <w:rStyle w:val="Strong"/>
          <w:rFonts w:ascii="Folio Lt BT" w:hAnsi="Folio Lt BT" w:cs="Calibri"/>
          <w:b w:val="0"/>
          <w:bCs w:val="0"/>
          <w:sz w:val="22"/>
          <w:szCs w:val="22"/>
        </w:rPr>
        <w:t xml:space="preserve"> </w:t>
      </w:r>
      <w:bookmarkEnd w:id="0"/>
      <w:r w:rsidRPr="00170198">
        <w:rPr>
          <w:rStyle w:val="Strong"/>
          <w:rFonts w:ascii="Folio Lt BT" w:hAnsi="Folio Lt BT" w:cs="Calibri"/>
          <w:b w:val="0"/>
          <w:bCs w:val="0"/>
          <w:sz w:val="22"/>
          <w:szCs w:val="22"/>
        </w:rPr>
        <w:t xml:space="preserve">is Professor of Postcolonial and </w:t>
      </w:r>
      <w:proofErr w:type="spellStart"/>
      <w:r w:rsidRPr="00170198">
        <w:rPr>
          <w:rStyle w:val="Strong"/>
          <w:rFonts w:ascii="Folio Lt BT" w:hAnsi="Folio Lt BT" w:cs="Calibri"/>
          <w:b w:val="0"/>
          <w:bCs w:val="0"/>
          <w:sz w:val="22"/>
          <w:szCs w:val="22"/>
        </w:rPr>
        <w:t>Decolonial</w:t>
      </w:r>
      <w:proofErr w:type="spellEnd"/>
      <w:r w:rsidRPr="00170198">
        <w:rPr>
          <w:rStyle w:val="Strong"/>
          <w:rFonts w:ascii="Folio Lt BT" w:hAnsi="Folio Lt BT" w:cs="Calibri"/>
          <w:b w:val="0"/>
          <w:bCs w:val="0"/>
          <w:sz w:val="22"/>
          <w:szCs w:val="22"/>
        </w:rPr>
        <w:t xml:space="preserve"> Studies in the School of Global Studies, University of Sussex. Previously, she was Professor of Sociology at the University of Warwick and also Guest Professor of Sociology and History at the Centre for Concurrences in Colonial and Postcolonial Studies, Linnaeus University, Sweden (2016-18). She has co-edited five collections, Silencing Human Rights (with Robbie </w:t>
      </w:r>
      <w:proofErr w:type="spellStart"/>
      <w:r w:rsidRPr="00170198">
        <w:rPr>
          <w:rStyle w:val="Strong"/>
          <w:rFonts w:ascii="Folio Lt BT" w:hAnsi="Folio Lt BT" w:cs="Calibri"/>
          <w:b w:val="0"/>
          <w:bCs w:val="0"/>
          <w:sz w:val="22"/>
          <w:szCs w:val="22"/>
        </w:rPr>
        <w:t>Shilliam</w:t>
      </w:r>
      <w:proofErr w:type="spellEnd"/>
      <w:r w:rsidRPr="00170198">
        <w:rPr>
          <w:rStyle w:val="Strong"/>
          <w:rFonts w:ascii="Folio Lt BT" w:hAnsi="Folio Lt BT" w:cs="Calibri"/>
          <w:b w:val="0"/>
          <w:bCs w:val="0"/>
          <w:sz w:val="22"/>
          <w:szCs w:val="22"/>
        </w:rPr>
        <w:t xml:space="preserve">, Palgrave, 2009); 1968 in Retrospect (with </w:t>
      </w:r>
      <w:proofErr w:type="spellStart"/>
      <w:r w:rsidRPr="00170198">
        <w:rPr>
          <w:rStyle w:val="Strong"/>
          <w:rFonts w:ascii="Folio Lt BT" w:hAnsi="Folio Lt BT" w:cs="Calibri"/>
          <w:b w:val="0"/>
          <w:bCs w:val="0"/>
          <w:sz w:val="22"/>
          <w:szCs w:val="22"/>
        </w:rPr>
        <w:t>Ipek</w:t>
      </w:r>
      <w:proofErr w:type="spellEnd"/>
      <w:r w:rsidRPr="00170198">
        <w:rPr>
          <w:rStyle w:val="Strong"/>
          <w:rFonts w:ascii="Folio Lt BT" w:hAnsi="Folio Lt BT" w:cs="Calibri"/>
          <w:b w:val="0"/>
          <w:bCs w:val="0"/>
          <w:sz w:val="22"/>
          <w:szCs w:val="22"/>
        </w:rPr>
        <w:t xml:space="preserve"> </w:t>
      </w:r>
      <w:proofErr w:type="spellStart"/>
      <w:r w:rsidRPr="00170198">
        <w:rPr>
          <w:rStyle w:val="Strong"/>
          <w:rFonts w:ascii="Folio Lt BT" w:hAnsi="Folio Lt BT" w:cs="Calibri"/>
          <w:b w:val="0"/>
          <w:bCs w:val="0"/>
          <w:sz w:val="22"/>
          <w:szCs w:val="22"/>
        </w:rPr>
        <w:t>Demir</w:t>
      </w:r>
      <w:proofErr w:type="spellEnd"/>
      <w:r w:rsidRPr="00170198">
        <w:rPr>
          <w:rStyle w:val="Strong"/>
          <w:rFonts w:ascii="Folio Lt BT" w:hAnsi="Folio Lt BT" w:cs="Calibri"/>
          <w:b w:val="0"/>
          <w:bCs w:val="0"/>
          <w:sz w:val="22"/>
          <w:szCs w:val="22"/>
        </w:rPr>
        <w:t xml:space="preserve">, Palgrave, 2009); African Athena (with Daniel </w:t>
      </w:r>
      <w:proofErr w:type="spellStart"/>
      <w:r w:rsidRPr="00170198">
        <w:rPr>
          <w:rStyle w:val="Strong"/>
          <w:rFonts w:ascii="Folio Lt BT" w:hAnsi="Folio Lt BT" w:cs="Calibri"/>
          <w:b w:val="0"/>
          <w:bCs w:val="0"/>
          <w:sz w:val="22"/>
          <w:szCs w:val="22"/>
        </w:rPr>
        <w:t>Orrells</w:t>
      </w:r>
      <w:proofErr w:type="spellEnd"/>
      <w:r w:rsidRPr="00170198">
        <w:rPr>
          <w:rStyle w:val="Strong"/>
          <w:rFonts w:ascii="Folio Lt BT" w:hAnsi="Folio Lt BT" w:cs="Calibri"/>
          <w:b w:val="0"/>
          <w:bCs w:val="0"/>
          <w:sz w:val="22"/>
          <w:szCs w:val="22"/>
        </w:rPr>
        <w:t xml:space="preserve"> and Tessa </w:t>
      </w:r>
      <w:proofErr w:type="spellStart"/>
      <w:r w:rsidRPr="00170198">
        <w:rPr>
          <w:rStyle w:val="Strong"/>
          <w:rFonts w:ascii="Folio Lt BT" w:hAnsi="Folio Lt BT" w:cs="Calibri"/>
          <w:b w:val="0"/>
          <w:bCs w:val="0"/>
          <w:sz w:val="22"/>
          <w:szCs w:val="22"/>
        </w:rPr>
        <w:t>Roynon</w:t>
      </w:r>
      <w:proofErr w:type="spellEnd"/>
      <w:r w:rsidRPr="00170198">
        <w:rPr>
          <w:rStyle w:val="Strong"/>
          <w:rFonts w:ascii="Folio Lt BT" w:hAnsi="Folio Lt BT" w:cs="Calibri"/>
          <w:b w:val="0"/>
          <w:bCs w:val="0"/>
          <w:sz w:val="22"/>
          <w:szCs w:val="22"/>
        </w:rPr>
        <w:t xml:space="preserve">, OUP, 2011), and European Cosmopolitanisms (with John Narayan, Routledge, 2017), and Decolonising the University (with Dalia </w:t>
      </w:r>
      <w:proofErr w:type="spellStart"/>
      <w:r w:rsidRPr="00170198">
        <w:rPr>
          <w:rStyle w:val="Strong"/>
          <w:rFonts w:ascii="Folio Lt BT" w:hAnsi="Folio Lt BT" w:cs="Calibri"/>
          <w:b w:val="0"/>
          <w:bCs w:val="0"/>
          <w:sz w:val="22"/>
          <w:szCs w:val="22"/>
        </w:rPr>
        <w:t>Gebrial</w:t>
      </w:r>
      <w:proofErr w:type="spellEnd"/>
      <w:r w:rsidRPr="00170198">
        <w:rPr>
          <w:rStyle w:val="Strong"/>
          <w:rFonts w:ascii="Folio Lt BT" w:hAnsi="Folio Lt BT" w:cs="Calibri"/>
          <w:b w:val="0"/>
          <w:bCs w:val="0"/>
          <w:sz w:val="22"/>
          <w:szCs w:val="22"/>
        </w:rPr>
        <w:t xml:space="preserve"> and </w:t>
      </w:r>
      <w:proofErr w:type="spellStart"/>
      <w:r w:rsidRPr="00170198">
        <w:rPr>
          <w:rStyle w:val="Strong"/>
          <w:rFonts w:ascii="Folio Lt BT" w:hAnsi="Folio Lt BT" w:cs="Calibri"/>
          <w:b w:val="0"/>
          <w:bCs w:val="0"/>
          <w:sz w:val="22"/>
          <w:szCs w:val="22"/>
        </w:rPr>
        <w:t>Kerem</w:t>
      </w:r>
      <w:proofErr w:type="spellEnd"/>
      <w:r w:rsidRPr="00170198">
        <w:rPr>
          <w:rStyle w:val="Strong"/>
          <w:rFonts w:ascii="Folio Lt BT" w:hAnsi="Folio Lt BT" w:cs="Calibri"/>
          <w:b w:val="0"/>
          <w:bCs w:val="0"/>
          <w:sz w:val="22"/>
          <w:szCs w:val="22"/>
        </w:rPr>
        <w:t xml:space="preserve"> </w:t>
      </w:r>
      <w:proofErr w:type="spellStart"/>
      <w:r w:rsidRPr="00170198">
        <w:rPr>
          <w:rStyle w:val="Strong"/>
          <w:rFonts w:ascii="Folio Lt BT" w:hAnsi="Folio Lt BT" w:cs="Calibri"/>
          <w:b w:val="0"/>
          <w:bCs w:val="0"/>
          <w:sz w:val="22"/>
          <w:szCs w:val="22"/>
        </w:rPr>
        <w:t>Nisancioglu</w:t>
      </w:r>
      <w:proofErr w:type="spellEnd"/>
      <w:r w:rsidRPr="00170198">
        <w:rPr>
          <w:rStyle w:val="Strong"/>
          <w:rFonts w:ascii="Folio Lt BT" w:hAnsi="Folio Lt BT" w:cs="Calibri"/>
          <w:b w:val="0"/>
          <w:bCs w:val="0"/>
          <w:sz w:val="22"/>
          <w:szCs w:val="22"/>
        </w:rPr>
        <w:t>, Pluto Press, 2018).</w:t>
      </w:r>
    </w:p>
    <w:p w:rsidR="00866010" w:rsidRPr="00170198" w:rsidRDefault="00866010" w:rsidP="00866010">
      <w:pPr>
        <w:pStyle w:val="NormalWeb"/>
        <w:spacing w:after="160"/>
        <w:jc w:val="both"/>
        <w:rPr>
          <w:rFonts w:ascii="Calibri" w:hAnsi="Calibri" w:cs="Calibri"/>
          <w:sz w:val="22"/>
          <w:szCs w:val="22"/>
        </w:rPr>
      </w:pPr>
      <w:r w:rsidRPr="00170198">
        <w:rPr>
          <w:rStyle w:val="Strong"/>
          <w:rFonts w:ascii="Folio Lt BT" w:hAnsi="Folio Lt BT" w:cs="Calibri"/>
          <w:sz w:val="22"/>
          <w:szCs w:val="22"/>
        </w:rPr>
        <w:t>Tanika Gupta</w:t>
      </w:r>
      <w:r w:rsidRPr="00170198">
        <w:rPr>
          <w:rStyle w:val="Strong"/>
          <w:rFonts w:ascii="Folio Lt BT" w:hAnsi="Folio Lt BT" w:cs="Calibri"/>
          <w:b w:val="0"/>
          <w:bCs w:val="0"/>
          <w:sz w:val="22"/>
          <w:szCs w:val="22"/>
        </w:rPr>
        <w:t xml:space="preserve"> has written over 20 stage plays over the last 20 years that have been produced in major theatres across the UK and has written extensively for BBC Radio drama. Theatre credits include: Lions </w:t>
      </w:r>
      <w:proofErr w:type="gramStart"/>
      <w:r w:rsidRPr="00170198">
        <w:rPr>
          <w:rStyle w:val="Strong"/>
          <w:rFonts w:ascii="Folio Lt BT" w:hAnsi="Folio Lt BT" w:cs="Calibri"/>
          <w:b w:val="0"/>
          <w:bCs w:val="0"/>
          <w:sz w:val="22"/>
          <w:szCs w:val="22"/>
        </w:rPr>
        <w:t>And</w:t>
      </w:r>
      <w:proofErr w:type="gramEnd"/>
      <w:r w:rsidRPr="00170198">
        <w:rPr>
          <w:rStyle w:val="Strong"/>
          <w:rFonts w:ascii="Folio Lt BT" w:hAnsi="Folio Lt BT" w:cs="Calibri"/>
          <w:b w:val="0"/>
          <w:bCs w:val="0"/>
          <w:sz w:val="22"/>
          <w:szCs w:val="22"/>
        </w:rPr>
        <w:t xml:space="preserve"> Tigers (Globe Theatre. Winner of the James Tait Black Prize for Drama 2018); A Short History of Tractors in Ukrainian (Hull Truck Theatre); Midsummer Night’s Dream (Globe Theatre –Dramaturg); Anita and Me (Birmingham Rep); Love N Stuff (Theatre Royal Stratford East); The Empress (Royal Shakespeare Company); </w:t>
      </w:r>
      <w:proofErr w:type="spellStart"/>
      <w:r w:rsidRPr="00170198">
        <w:rPr>
          <w:rStyle w:val="Strong"/>
          <w:rFonts w:ascii="Folio Lt BT" w:hAnsi="Folio Lt BT" w:cs="Calibri"/>
          <w:b w:val="0"/>
          <w:bCs w:val="0"/>
          <w:sz w:val="22"/>
          <w:szCs w:val="22"/>
        </w:rPr>
        <w:t>Wah</w:t>
      </w:r>
      <w:proofErr w:type="spellEnd"/>
      <w:r w:rsidRPr="00170198">
        <w:rPr>
          <w:rStyle w:val="Strong"/>
          <w:rFonts w:ascii="Folio Lt BT" w:hAnsi="Folio Lt BT" w:cs="Calibri"/>
          <w:b w:val="0"/>
          <w:bCs w:val="0"/>
          <w:sz w:val="22"/>
          <w:szCs w:val="22"/>
        </w:rPr>
        <w:t xml:space="preserve">! </w:t>
      </w:r>
      <w:proofErr w:type="spellStart"/>
      <w:r w:rsidRPr="00170198">
        <w:rPr>
          <w:rStyle w:val="Strong"/>
          <w:rFonts w:ascii="Folio Lt BT" w:hAnsi="Folio Lt BT" w:cs="Calibri"/>
          <w:b w:val="0"/>
          <w:bCs w:val="0"/>
          <w:sz w:val="22"/>
          <w:szCs w:val="22"/>
        </w:rPr>
        <w:t>Wah</w:t>
      </w:r>
      <w:proofErr w:type="spellEnd"/>
      <w:r w:rsidRPr="00170198">
        <w:rPr>
          <w:rStyle w:val="Strong"/>
          <w:rFonts w:ascii="Folio Lt BT" w:hAnsi="Folio Lt BT" w:cs="Calibri"/>
          <w:b w:val="0"/>
          <w:bCs w:val="0"/>
          <w:sz w:val="22"/>
          <w:szCs w:val="22"/>
        </w:rPr>
        <w:t xml:space="preserve">! Girls – A British Bollywood Musical (Sadler’s Wells); </w:t>
      </w:r>
      <w:proofErr w:type="spellStart"/>
      <w:r w:rsidRPr="00170198">
        <w:rPr>
          <w:rStyle w:val="Strong"/>
          <w:rFonts w:ascii="Folio Lt BT" w:hAnsi="Folio Lt BT" w:cs="Calibri"/>
          <w:b w:val="0"/>
          <w:bCs w:val="0"/>
          <w:sz w:val="22"/>
          <w:szCs w:val="22"/>
        </w:rPr>
        <w:t>Mindwalking</w:t>
      </w:r>
      <w:proofErr w:type="spellEnd"/>
      <w:r w:rsidRPr="00170198">
        <w:rPr>
          <w:rStyle w:val="Strong"/>
          <w:rFonts w:ascii="Folio Lt BT" w:hAnsi="Folio Lt BT" w:cs="Calibri"/>
          <w:b w:val="0"/>
          <w:bCs w:val="0"/>
          <w:sz w:val="22"/>
          <w:szCs w:val="22"/>
        </w:rPr>
        <w:t xml:space="preserve"> (</w:t>
      </w:r>
      <w:proofErr w:type="spellStart"/>
      <w:r w:rsidRPr="00170198">
        <w:rPr>
          <w:rStyle w:val="Strong"/>
          <w:rFonts w:ascii="Folio Lt BT" w:hAnsi="Folio Lt BT" w:cs="Calibri"/>
          <w:b w:val="0"/>
          <w:bCs w:val="0"/>
          <w:sz w:val="22"/>
          <w:szCs w:val="22"/>
        </w:rPr>
        <w:t>Bandbazi</w:t>
      </w:r>
      <w:proofErr w:type="spellEnd"/>
      <w:r w:rsidRPr="00170198">
        <w:rPr>
          <w:rStyle w:val="Strong"/>
          <w:rFonts w:ascii="Folio Lt BT" w:hAnsi="Folio Lt BT" w:cs="Calibri"/>
          <w:b w:val="0"/>
          <w:bCs w:val="0"/>
          <w:sz w:val="22"/>
          <w:szCs w:val="22"/>
        </w:rPr>
        <w:t xml:space="preserve"> Theatre); Great Expectations </w:t>
      </w:r>
      <w:r w:rsidRPr="00170198">
        <w:rPr>
          <w:rStyle w:val="Strong"/>
          <w:rFonts w:ascii="Folio Lt BT" w:hAnsi="Folio Lt BT" w:cs="Calibri"/>
          <w:b w:val="0"/>
          <w:bCs w:val="0"/>
          <w:sz w:val="22"/>
          <w:szCs w:val="22"/>
        </w:rPr>
        <w:lastRenderedPageBreak/>
        <w:t xml:space="preserve">(Watford Palace Theatre/English Touring Theatre); Meet The Mukherjees (Bolton Octagon Theatre); White Boy (National Youth Theatre/Soho Theatre); Sugar Mummies (Royal Court Theatre); Gladiator Games (Sheffield Crucible Theatre); Hobson’s Choice (Young Vic); Fragile Land (Hampstead Theatre); Inside Out (Clean Break); Sanctuary, Brecht’s The Good Woman Of </w:t>
      </w:r>
      <w:proofErr w:type="spellStart"/>
      <w:r w:rsidRPr="00170198">
        <w:rPr>
          <w:rStyle w:val="Strong"/>
          <w:rFonts w:ascii="Folio Lt BT" w:hAnsi="Folio Lt BT" w:cs="Calibri"/>
          <w:b w:val="0"/>
          <w:bCs w:val="0"/>
          <w:sz w:val="22"/>
          <w:szCs w:val="22"/>
        </w:rPr>
        <w:t>Setzuan</w:t>
      </w:r>
      <w:proofErr w:type="spellEnd"/>
      <w:r w:rsidRPr="00170198">
        <w:rPr>
          <w:rStyle w:val="Strong"/>
          <w:rFonts w:ascii="Folio Lt BT" w:hAnsi="Folio Lt BT" w:cs="Calibri"/>
          <w:b w:val="0"/>
          <w:bCs w:val="0"/>
          <w:sz w:val="22"/>
          <w:szCs w:val="22"/>
        </w:rPr>
        <w:t xml:space="preserve"> and The Waiting Room (National Theatre); Skeleton (Soho Theatre); and A River Sutra (</w:t>
      </w:r>
      <w:proofErr w:type="spellStart"/>
      <w:r w:rsidRPr="00170198">
        <w:rPr>
          <w:rStyle w:val="Strong"/>
          <w:rFonts w:ascii="Folio Lt BT" w:hAnsi="Folio Lt BT" w:cs="Calibri"/>
          <w:b w:val="0"/>
          <w:bCs w:val="0"/>
          <w:sz w:val="22"/>
          <w:szCs w:val="22"/>
        </w:rPr>
        <w:t>Indoza</w:t>
      </w:r>
      <w:proofErr w:type="spellEnd"/>
      <w:r w:rsidRPr="00170198">
        <w:rPr>
          <w:rStyle w:val="Strong"/>
          <w:rFonts w:ascii="Folio Lt BT" w:hAnsi="Folio Lt BT" w:cs="Calibri"/>
          <w:b w:val="0"/>
          <w:bCs w:val="0"/>
          <w:sz w:val="22"/>
          <w:szCs w:val="22"/>
        </w:rPr>
        <w:t>).</w:t>
      </w:r>
    </w:p>
    <w:p w:rsidR="00866010" w:rsidRPr="00170198" w:rsidRDefault="00866010" w:rsidP="00866010">
      <w:pPr>
        <w:pStyle w:val="NormalWeb"/>
        <w:spacing w:after="160"/>
        <w:jc w:val="both"/>
        <w:rPr>
          <w:rFonts w:ascii="Calibri" w:hAnsi="Calibri" w:cs="Calibri"/>
          <w:sz w:val="22"/>
          <w:szCs w:val="22"/>
        </w:rPr>
      </w:pPr>
      <w:r w:rsidRPr="00170198">
        <w:rPr>
          <w:rStyle w:val="Strong"/>
          <w:rFonts w:ascii="Folio Lt BT" w:hAnsi="Folio Lt BT" w:cs="Calibri"/>
          <w:sz w:val="22"/>
          <w:szCs w:val="22"/>
        </w:rPr>
        <w:t>Rachel O’Riordan</w:t>
      </w:r>
      <w:r w:rsidRPr="00170198">
        <w:rPr>
          <w:rStyle w:val="Strong"/>
          <w:rFonts w:ascii="Folio Lt BT" w:hAnsi="Folio Lt BT" w:cs="Calibri"/>
          <w:b w:val="0"/>
          <w:bCs w:val="0"/>
          <w:sz w:val="22"/>
          <w:szCs w:val="22"/>
        </w:rPr>
        <w:t xml:space="preserve"> was appointed the Artistic Director of the Lyric Hammersmith Theatre in February 2019. Rachel was the Artistic Director and CEO of Sherman Theatre from February 2014 – February 2019. During her tenure the theatre was transformed into a vibrant, exciting and influential producing theatre, winning The Stage’s prestigious Regional Theatre of the Year Award in 2018. Her credits as a director for the theatre include: The Cherry Orchard; the Olivier award-winning </w:t>
      </w:r>
      <w:proofErr w:type="spellStart"/>
      <w:r w:rsidRPr="00170198">
        <w:rPr>
          <w:rStyle w:val="Strong"/>
          <w:rFonts w:ascii="Folio Lt BT" w:hAnsi="Folio Lt BT" w:cs="Calibri"/>
          <w:b w:val="0"/>
          <w:bCs w:val="0"/>
          <w:sz w:val="22"/>
          <w:szCs w:val="22"/>
        </w:rPr>
        <w:t>Killology</w:t>
      </w:r>
      <w:proofErr w:type="spellEnd"/>
      <w:r w:rsidRPr="00170198">
        <w:rPr>
          <w:rStyle w:val="Strong"/>
          <w:rFonts w:ascii="Folio Lt BT" w:hAnsi="Folio Lt BT" w:cs="Calibri"/>
          <w:b w:val="0"/>
          <w:bCs w:val="0"/>
          <w:sz w:val="22"/>
          <w:szCs w:val="22"/>
        </w:rPr>
        <w:t xml:space="preserve"> (with the Royal Court); Bird (with the Royal Exchange) and Iphigenia in </w:t>
      </w:r>
      <w:proofErr w:type="spellStart"/>
      <w:r w:rsidRPr="00170198">
        <w:rPr>
          <w:rStyle w:val="Strong"/>
          <w:rFonts w:ascii="Folio Lt BT" w:hAnsi="Folio Lt BT" w:cs="Calibri"/>
          <w:b w:val="0"/>
          <w:bCs w:val="0"/>
          <w:sz w:val="22"/>
          <w:szCs w:val="22"/>
        </w:rPr>
        <w:t>Splott</w:t>
      </w:r>
      <w:proofErr w:type="spellEnd"/>
      <w:r w:rsidRPr="00170198">
        <w:rPr>
          <w:rStyle w:val="Strong"/>
          <w:rFonts w:ascii="Folio Lt BT" w:hAnsi="Folio Lt BT" w:cs="Calibri"/>
          <w:b w:val="0"/>
          <w:bCs w:val="0"/>
          <w:sz w:val="22"/>
          <w:szCs w:val="22"/>
        </w:rPr>
        <w:t xml:space="preserve"> (also at the National Theatre; England tour, Edinburgh Festival, </w:t>
      </w:r>
      <w:proofErr w:type="spellStart"/>
      <w:r w:rsidRPr="00170198">
        <w:rPr>
          <w:rStyle w:val="Strong"/>
          <w:rFonts w:ascii="Folio Lt BT" w:hAnsi="Folio Lt BT" w:cs="Calibri"/>
          <w:b w:val="0"/>
          <w:bCs w:val="0"/>
          <w:sz w:val="22"/>
          <w:szCs w:val="22"/>
        </w:rPr>
        <w:t>Schaub</w:t>
      </w:r>
      <w:r w:rsidRPr="00170198">
        <w:rPr>
          <w:rStyle w:val="Strong"/>
          <w:rFonts w:ascii="Calibri" w:hAnsi="Calibri" w:cs="Calibri"/>
          <w:b w:val="0"/>
          <w:bCs w:val="0"/>
          <w:sz w:val="22"/>
          <w:szCs w:val="22"/>
        </w:rPr>
        <w:t>ū</w:t>
      </w:r>
      <w:r w:rsidRPr="00170198">
        <w:rPr>
          <w:rStyle w:val="Strong"/>
          <w:rFonts w:ascii="Folio Lt BT" w:hAnsi="Folio Lt BT" w:cs="Calibri"/>
          <w:b w:val="0"/>
          <w:bCs w:val="0"/>
          <w:sz w:val="22"/>
          <w:szCs w:val="22"/>
        </w:rPr>
        <w:t>ne</w:t>
      </w:r>
      <w:proofErr w:type="spellEnd"/>
      <w:r w:rsidRPr="00170198">
        <w:rPr>
          <w:rStyle w:val="Strong"/>
          <w:rFonts w:ascii="Folio Lt BT" w:hAnsi="Folio Lt BT" w:cs="Calibri"/>
          <w:b w:val="0"/>
          <w:bCs w:val="0"/>
          <w:sz w:val="22"/>
          <w:szCs w:val="22"/>
        </w:rPr>
        <w:t>, Berlin and off-Broadway)</w:t>
      </w:r>
    </w:p>
    <w:p w:rsidR="00866010" w:rsidRPr="00170198" w:rsidRDefault="00170198" w:rsidP="00170198">
      <w:pPr>
        <w:pStyle w:val="NormalWeb"/>
        <w:spacing w:after="160"/>
        <w:jc w:val="both"/>
        <w:rPr>
          <w:rFonts w:ascii="Calibri" w:hAnsi="Calibri" w:cs="Calibri"/>
          <w:sz w:val="22"/>
          <w:szCs w:val="22"/>
          <w:u w:val="single"/>
        </w:rPr>
      </w:pPr>
      <w:r w:rsidRPr="00170198">
        <w:rPr>
          <w:rFonts w:ascii="Folio Md BT" w:hAnsi="Folio Md BT"/>
          <w:sz w:val="22"/>
          <w:szCs w:val="22"/>
          <w:u w:val="single"/>
        </w:rPr>
        <w:t xml:space="preserve">Studio Talk: </w:t>
      </w:r>
      <w:r w:rsidRPr="00170198">
        <w:rPr>
          <w:rFonts w:ascii="Folio Md BT" w:hAnsi="Folio Md BT"/>
          <w:i/>
          <w:sz w:val="22"/>
          <w:szCs w:val="22"/>
          <w:u w:val="single"/>
        </w:rPr>
        <w:t>Solaris</w:t>
      </w:r>
      <w:r w:rsidRPr="00170198">
        <w:rPr>
          <w:rStyle w:val="Emphasis"/>
          <w:rFonts w:ascii="Folio Md BT" w:hAnsi="Folio Md BT" w:cs="Calibri"/>
          <w:bCs/>
          <w:sz w:val="22"/>
          <w:szCs w:val="22"/>
          <w:u w:val="single"/>
        </w:rPr>
        <w:t xml:space="preserve"> </w:t>
      </w:r>
      <w:r w:rsidRPr="00170198">
        <w:rPr>
          <w:rStyle w:val="Strong"/>
          <w:rFonts w:ascii="Folio Md BT" w:hAnsi="Folio Md BT" w:cs="Calibri"/>
          <w:b w:val="0"/>
          <w:sz w:val="22"/>
          <w:szCs w:val="22"/>
          <w:u w:val="single"/>
        </w:rPr>
        <w:t xml:space="preserve">– </w:t>
      </w:r>
      <w:r w:rsidRPr="00170198">
        <w:rPr>
          <w:rStyle w:val="Emphasis"/>
          <w:rFonts w:ascii="Folio Md BT" w:hAnsi="Folio Md BT" w:cs="Calibri"/>
          <w:bCs/>
          <w:sz w:val="22"/>
          <w:szCs w:val="22"/>
          <w:u w:val="single"/>
        </w:rPr>
        <w:t>Panellists:</w:t>
      </w:r>
    </w:p>
    <w:p w:rsidR="00170198" w:rsidRDefault="00170198" w:rsidP="00170198">
      <w:pPr>
        <w:pStyle w:val="PlainText"/>
        <w:rPr>
          <w:rFonts w:ascii="Folio Lt BT" w:hAnsi="Folio Lt BT"/>
        </w:rPr>
      </w:pPr>
      <w:r w:rsidRPr="00170198">
        <w:rPr>
          <w:rFonts w:ascii="Folio Md BT" w:hAnsi="Folio Md BT"/>
        </w:rPr>
        <w:t>Will Massa</w:t>
      </w:r>
      <w:r w:rsidRPr="00170198">
        <w:rPr>
          <w:rFonts w:ascii="Folio Lt BT" w:hAnsi="Folio Lt BT"/>
        </w:rPr>
        <w:t xml:space="preserve"> is the Curator of Contemporary Fiction in the BFI National Archi</w:t>
      </w:r>
      <w:r w:rsidR="00EA2EE1">
        <w:rPr>
          <w:rFonts w:ascii="Folio Lt BT" w:hAnsi="Folio Lt BT"/>
        </w:rPr>
        <w:t>v</w:t>
      </w:r>
      <w:r w:rsidRPr="00170198">
        <w:rPr>
          <w:rFonts w:ascii="Folio Lt BT" w:hAnsi="Folio Lt BT"/>
        </w:rPr>
        <w:t>e, ensuring contemporary British fiction film is comprehensively represented in the national collection. He is currently helping to pioneer a framework for the acquisition of ‘new forms’ such as VR, multimedia and VFX into the archive. He previously worked in the British Council’s Film department, at various regional screen agencies in talent development, as a film festival programmer, a project assessor and a script consultant. He currently serves on the board of Encounters Short Film and Animation Festival. Will has an MA in World Cinema from the University of Leeds and has specialist interest in short film, the relationship between ‘export cinema’ and soft power, British poetic realism, representations of class and masculinity in 90s British cinema, and the intersection between film and new technologies.</w:t>
      </w:r>
    </w:p>
    <w:p w:rsidR="00BF094F" w:rsidRDefault="00BF094F" w:rsidP="00170198">
      <w:pPr>
        <w:pStyle w:val="PlainText"/>
        <w:rPr>
          <w:rFonts w:ascii="Folio Lt BT" w:hAnsi="Folio Lt BT"/>
        </w:rPr>
      </w:pPr>
    </w:p>
    <w:p w:rsidR="00BF094F" w:rsidRPr="00BF094F" w:rsidRDefault="00BF094F" w:rsidP="00170198">
      <w:pPr>
        <w:pStyle w:val="PlainText"/>
        <w:rPr>
          <w:rFonts w:ascii="Folio Lt BT" w:hAnsi="Folio Lt BT"/>
        </w:rPr>
      </w:pPr>
      <w:r w:rsidRPr="00BF094F">
        <w:rPr>
          <w:rFonts w:ascii="Folio Md BT" w:hAnsi="Folio Md BT"/>
        </w:rPr>
        <w:t>Brendan Owens</w:t>
      </w:r>
      <w:r w:rsidRPr="00BF094F">
        <w:rPr>
          <w:rFonts w:ascii="Folio Lt BT" w:hAnsi="Folio Lt BT"/>
        </w:rPr>
        <w:t xml:space="preserve"> is </w:t>
      </w:r>
      <w:r w:rsidRPr="00BF094F">
        <w:rPr>
          <w:rFonts w:ascii="Folio Lt BT" w:hAnsi="Folio Lt BT"/>
        </w:rPr>
        <w:t>Senior Manager of Public Astronomy at the Royal Observatory.</w:t>
      </w:r>
    </w:p>
    <w:p w:rsidR="00170198" w:rsidRPr="00170198" w:rsidRDefault="00170198" w:rsidP="00170198">
      <w:pPr>
        <w:pStyle w:val="NormalWeb"/>
        <w:jc w:val="both"/>
        <w:rPr>
          <w:rFonts w:ascii="Folio Lt BT" w:hAnsi="Folio Lt BT" w:cs="Calibri"/>
          <w:sz w:val="22"/>
          <w:szCs w:val="22"/>
        </w:rPr>
      </w:pPr>
    </w:p>
    <w:p w:rsidR="00170198" w:rsidRDefault="00170198" w:rsidP="00170198">
      <w:pPr>
        <w:pStyle w:val="NormalWeb"/>
        <w:jc w:val="both"/>
        <w:rPr>
          <w:rFonts w:ascii="Folio Lt BT" w:hAnsi="Folio Lt BT" w:cs="Calibri"/>
          <w:sz w:val="22"/>
          <w:szCs w:val="22"/>
        </w:rPr>
      </w:pPr>
    </w:p>
    <w:p w:rsidR="00170198" w:rsidRPr="00170198" w:rsidRDefault="00170198" w:rsidP="00170198">
      <w:pPr>
        <w:pStyle w:val="NormalWeb"/>
        <w:jc w:val="both"/>
        <w:rPr>
          <w:rFonts w:ascii="Calibri" w:hAnsi="Calibri" w:cs="Calibri"/>
          <w:sz w:val="22"/>
          <w:szCs w:val="22"/>
        </w:rPr>
      </w:pPr>
      <w:r>
        <w:rPr>
          <w:rFonts w:ascii="Folio Lt BT" w:hAnsi="Folio Lt BT" w:cs="Calibri"/>
          <w:sz w:val="22"/>
          <w:szCs w:val="22"/>
        </w:rPr>
        <w:t xml:space="preserve">Please note there is no Studio Talk for the Lyric’s pantomime </w:t>
      </w:r>
      <w:r w:rsidRPr="00170198">
        <w:rPr>
          <w:rFonts w:ascii="Folio Lt BT" w:hAnsi="Folio Lt BT" w:cs="Calibri"/>
          <w:i/>
          <w:sz w:val="22"/>
          <w:szCs w:val="22"/>
        </w:rPr>
        <w:t>Cinderella</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xml:space="preserve">For press enquiries please contact </w:t>
      </w:r>
      <w:r w:rsidRPr="00170198">
        <w:rPr>
          <w:rFonts w:ascii="Folio Md BT" w:hAnsi="Folio Md BT" w:cs="Calibri"/>
          <w:sz w:val="22"/>
          <w:szCs w:val="22"/>
        </w:rPr>
        <w:t xml:space="preserve">Armani Ur-Rub </w:t>
      </w:r>
      <w:r w:rsidRPr="00170198">
        <w:rPr>
          <w:rFonts w:ascii="Folio Lt BT" w:hAnsi="Folio Lt BT" w:cs="Calibri"/>
          <w:sz w:val="22"/>
          <w:szCs w:val="22"/>
        </w:rPr>
        <w:t>in the Lyric Hammersmith Theatre’s Press Office</w:t>
      </w:r>
      <w:r w:rsidRPr="00170198">
        <w:rPr>
          <w:rFonts w:ascii="Folio Md BT" w:hAnsi="Folio Md BT" w:cs="Calibri"/>
          <w:sz w:val="22"/>
          <w:szCs w:val="22"/>
        </w:rPr>
        <w:t xml:space="preserve">: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w:t>
      </w:r>
    </w:p>
    <w:p w:rsidR="00866010" w:rsidRPr="00170198" w:rsidRDefault="003A55F0" w:rsidP="00866010">
      <w:pPr>
        <w:pStyle w:val="NormalWeb"/>
        <w:jc w:val="both"/>
        <w:rPr>
          <w:rFonts w:ascii="Calibri" w:hAnsi="Calibri" w:cs="Calibri"/>
          <w:sz w:val="22"/>
          <w:szCs w:val="22"/>
        </w:rPr>
      </w:pPr>
      <w:hyperlink r:id="rId8" w:history="1">
        <w:r w:rsidR="00866010" w:rsidRPr="00170198">
          <w:rPr>
            <w:rStyle w:val="Hyperlink"/>
            <w:rFonts w:ascii="Folio Lt BT" w:hAnsi="Folio Lt BT" w:cs="Calibri"/>
            <w:sz w:val="22"/>
            <w:szCs w:val="22"/>
          </w:rPr>
          <w:t>armani.ur-rub@lyric.co.uk</w:t>
        </w:r>
      </w:hyperlink>
      <w:r w:rsidR="00866010" w:rsidRPr="00170198">
        <w:rPr>
          <w:rFonts w:ascii="Folio Lt BT" w:hAnsi="Folio Lt BT" w:cs="Calibri"/>
          <w:sz w:val="22"/>
          <w:szCs w:val="22"/>
        </w:rPr>
        <w:t xml:space="preserve"> | T: 020 8741 6822 (</w:t>
      </w:r>
      <w:proofErr w:type="spellStart"/>
      <w:r w:rsidR="00866010" w:rsidRPr="00170198">
        <w:rPr>
          <w:rFonts w:ascii="Folio Lt BT" w:hAnsi="Folio Lt BT" w:cs="Calibri"/>
          <w:sz w:val="22"/>
          <w:szCs w:val="22"/>
        </w:rPr>
        <w:t>ext</w:t>
      </w:r>
      <w:proofErr w:type="spellEnd"/>
      <w:r w:rsidR="00866010" w:rsidRPr="00170198">
        <w:rPr>
          <w:rFonts w:ascii="Folio Lt BT" w:hAnsi="Folio Lt BT" w:cs="Calibri"/>
          <w:sz w:val="22"/>
          <w:szCs w:val="22"/>
        </w:rPr>
        <w:t xml:space="preserve"> 429)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color w:val="000000"/>
          <w:sz w:val="22"/>
          <w:szCs w:val="22"/>
        </w:rPr>
        <w:t>For more information visit www.lyric.co.uk.</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Twitter: @</w:t>
      </w:r>
      <w:proofErr w:type="spellStart"/>
      <w:r w:rsidRPr="00170198">
        <w:rPr>
          <w:rFonts w:ascii="Folio Lt BT" w:hAnsi="Folio Lt BT" w:cs="Calibri"/>
          <w:sz w:val="22"/>
          <w:szCs w:val="22"/>
        </w:rPr>
        <w:t>LyricHammer</w:t>
      </w:r>
      <w:proofErr w:type="spellEnd"/>
      <w:r w:rsidRPr="00170198">
        <w:rPr>
          <w:rFonts w:ascii="Folio Lt BT" w:hAnsi="Folio Lt BT" w:cs="Calibri"/>
          <w:sz w:val="22"/>
          <w:szCs w:val="22"/>
        </w:rPr>
        <w:t xml:space="preserve"> | Facebook: </w:t>
      </w:r>
      <w:proofErr w:type="spellStart"/>
      <w:r w:rsidRPr="00170198">
        <w:rPr>
          <w:rFonts w:ascii="Folio Lt BT" w:hAnsi="Folio Lt BT" w:cs="Calibri"/>
          <w:sz w:val="22"/>
          <w:szCs w:val="22"/>
        </w:rPr>
        <w:t>LyricHammersmith</w:t>
      </w:r>
      <w:proofErr w:type="spellEnd"/>
    </w:p>
    <w:p w:rsidR="00866010" w:rsidRPr="00170198" w:rsidRDefault="00866010" w:rsidP="00866010">
      <w:pPr>
        <w:pStyle w:val="NormalWeb"/>
        <w:jc w:val="both"/>
        <w:rPr>
          <w:rFonts w:ascii="Calibri" w:hAnsi="Calibri" w:cs="Calibri"/>
          <w:sz w:val="22"/>
          <w:szCs w:val="22"/>
        </w:rPr>
      </w:pPr>
      <w:r w:rsidRPr="00170198">
        <w:rPr>
          <w:rFonts w:ascii="Folio Md BT" w:hAnsi="Folio Md BT" w:cs="Calibri"/>
          <w:sz w:val="22"/>
          <w:szCs w:val="22"/>
        </w:rPr>
        <w:t> </w:t>
      </w:r>
    </w:p>
    <w:p w:rsidR="00866010" w:rsidRPr="00170198" w:rsidRDefault="00866010" w:rsidP="00866010">
      <w:pPr>
        <w:pStyle w:val="NormalWeb"/>
        <w:jc w:val="both"/>
        <w:rPr>
          <w:rFonts w:ascii="Calibri" w:hAnsi="Calibri" w:cs="Calibri"/>
          <w:sz w:val="22"/>
          <w:szCs w:val="22"/>
        </w:rPr>
      </w:pPr>
      <w:r w:rsidRPr="00170198">
        <w:rPr>
          <w:rFonts w:ascii="Folio Md BT" w:hAnsi="Folio Md BT" w:cs="Calibri"/>
          <w:sz w:val="22"/>
          <w:szCs w:val="22"/>
        </w:rPr>
        <w:t> </w:t>
      </w:r>
    </w:p>
    <w:p w:rsidR="00866010" w:rsidRPr="00170198" w:rsidRDefault="00866010" w:rsidP="00866010">
      <w:pPr>
        <w:pStyle w:val="NormalWeb"/>
        <w:jc w:val="both"/>
        <w:rPr>
          <w:rFonts w:ascii="Calibri" w:hAnsi="Calibri" w:cs="Calibri"/>
          <w:sz w:val="22"/>
          <w:szCs w:val="22"/>
        </w:rPr>
      </w:pPr>
      <w:r w:rsidRPr="00170198">
        <w:rPr>
          <w:rStyle w:val="Strong"/>
          <w:rFonts w:ascii="Folio Lt BT" w:hAnsi="Folio Lt BT" w:cs="Calibri"/>
          <w:sz w:val="22"/>
          <w:szCs w:val="22"/>
          <w:u w:val="single"/>
        </w:rPr>
        <w:t xml:space="preserve">NOTES TO EDITORS </w:t>
      </w:r>
    </w:p>
    <w:p w:rsidR="00866010" w:rsidRPr="00170198" w:rsidRDefault="00866010" w:rsidP="00866010">
      <w:pPr>
        <w:pStyle w:val="NormalWeb"/>
        <w:jc w:val="both"/>
        <w:rPr>
          <w:rFonts w:ascii="Calibri" w:hAnsi="Calibri" w:cs="Calibri"/>
          <w:sz w:val="22"/>
          <w:szCs w:val="22"/>
        </w:rPr>
      </w:pPr>
      <w:r w:rsidRPr="00170198">
        <w:rPr>
          <w:rFonts w:ascii="Folio Md BT" w:hAnsi="Folio Md BT" w:cs="Calibri"/>
          <w:sz w:val="22"/>
          <w:szCs w:val="22"/>
        </w:rPr>
        <w:t> </w:t>
      </w:r>
    </w:p>
    <w:p w:rsidR="00866010" w:rsidRPr="00170198" w:rsidRDefault="00866010" w:rsidP="00866010">
      <w:pPr>
        <w:pStyle w:val="NormalWeb"/>
        <w:jc w:val="both"/>
        <w:rPr>
          <w:rFonts w:ascii="Calibri" w:hAnsi="Calibri" w:cs="Calibri"/>
          <w:sz w:val="22"/>
          <w:szCs w:val="22"/>
        </w:rPr>
      </w:pPr>
      <w:r w:rsidRPr="00170198">
        <w:rPr>
          <w:rFonts w:ascii="Folio Md BT" w:hAnsi="Folio Md BT" w:cs="Calibri"/>
          <w:sz w:val="22"/>
          <w:szCs w:val="22"/>
        </w:rPr>
        <w:t>Booking Information</w:t>
      </w:r>
    </w:p>
    <w:p w:rsidR="00866010" w:rsidRPr="00170198" w:rsidRDefault="00866010" w:rsidP="00866010">
      <w:pPr>
        <w:pStyle w:val="NormalWeb"/>
        <w:jc w:val="both"/>
        <w:rPr>
          <w:rFonts w:ascii="Calibri" w:hAnsi="Calibri" w:cs="Calibri"/>
          <w:sz w:val="22"/>
          <w:szCs w:val="22"/>
        </w:rPr>
      </w:pPr>
      <w:r w:rsidRPr="00170198">
        <w:rPr>
          <w:rFonts w:ascii="Folio Md BT" w:hAnsi="Folio Md BT" w:cs="Calibri"/>
          <w:sz w:val="22"/>
          <w:szCs w:val="22"/>
        </w:rPr>
        <w:t>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xml:space="preserve">Tickets 020 8741 6850 | </w:t>
      </w:r>
      <w:hyperlink r:id="rId9" w:history="1">
        <w:r w:rsidRPr="00170198">
          <w:rPr>
            <w:rStyle w:val="Hyperlink"/>
            <w:rFonts w:ascii="Folio Lt BT" w:hAnsi="Folio Lt BT" w:cs="Calibri"/>
            <w:sz w:val="22"/>
            <w:szCs w:val="22"/>
          </w:rPr>
          <w:t>www.lyric.co.uk</w:t>
        </w:r>
      </w:hyperlink>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Lyric Square, King Street, London, W6 0QL</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w:t>
      </w:r>
    </w:p>
    <w:p w:rsidR="00866010" w:rsidRPr="00170198" w:rsidRDefault="00866010" w:rsidP="00866010">
      <w:pPr>
        <w:pStyle w:val="NormalWeb"/>
        <w:jc w:val="both"/>
        <w:rPr>
          <w:rFonts w:ascii="Calibri" w:hAnsi="Calibri" w:cs="Calibri"/>
          <w:sz w:val="22"/>
          <w:szCs w:val="22"/>
        </w:rPr>
      </w:pPr>
      <w:r w:rsidRPr="00170198">
        <w:rPr>
          <w:rStyle w:val="Strong"/>
          <w:rFonts w:ascii="Folio Lt BT" w:hAnsi="Folio Lt BT" w:cs="Calibri"/>
          <w:sz w:val="22"/>
          <w:szCs w:val="22"/>
          <w:u w:val="single"/>
        </w:rPr>
        <w:t>Coming up at the Lyric Hammersmith Theatre</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w:t>
      </w:r>
    </w:p>
    <w:p w:rsidR="00866010" w:rsidRPr="00170198" w:rsidRDefault="00866010" w:rsidP="00866010">
      <w:pPr>
        <w:pStyle w:val="NormalWeb"/>
        <w:jc w:val="both"/>
        <w:rPr>
          <w:rFonts w:ascii="Calibri" w:hAnsi="Calibri" w:cs="Calibri"/>
          <w:sz w:val="22"/>
          <w:szCs w:val="22"/>
        </w:rPr>
      </w:pPr>
      <w:r w:rsidRPr="00170198">
        <w:rPr>
          <w:rStyle w:val="Strong"/>
          <w:rFonts w:ascii="Folio Lt BT" w:hAnsi="Folio Lt BT" w:cs="Calibri"/>
          <w:sz w:val="22"/>
          <w:szCs w:val="22"/>
        </w:rPr>
        <w:t xml:space="preserve">A Doll’s House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xml:space="preserve">Friday 06 September – Saturday 05 October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lastRenderedPageBreak/>
        <w:t xml:space="preserve">Mon-Sat 7.30pm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xml:space="preserve">Also Weds 1.30pm and Sat at 2.30pm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xml:space="preserve">Free First Night: Friday 06 September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xml:space="preserve">Press Performance: Wednesday 11 September, 7pm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xml:space="preserve">Open Captioned Performance: Saturday 28 December, 2.30pm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Audio Described Performance: Saturday 28 September, 7.30pm</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xml:space="preserve">Preview Tickets from £10 | Tickets from £15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w:t>
      </w:r>
    </w:p>
    <w:p w:rsidR="00866010" w:rsidRPr="00170198" w:rsidRDefault="00866010" w:rsidP="00866010">
      <w:pPr>
        <w:pStyle w:val="NormalWeb"/>
        <w:jc w:val="both"/>
        <w:rPr>
          <w:rFonts w:ascii="Calibri" w:hAnsi="Calibri" w:cs="Calibri"/>
          <w:sz w:val="22"/>
          <w:szCs w:val="22"/>
        </w:rPr>
      </w:pPr>
      <w:r w:rsidRPr="00170198">
        <w:rPr>
          <w:rStyle w:val="Strong"/>
          <w:rFonts w:ascii="Folio Lt BT" w:hAnsi="Folio Lt BT" w:cs="Calibri"/>
          <w:sz w:val="22"/>
          <w:szCs w:val="22"/>
          <w:u w:val="single"/>
        </w:rPr>
        <w:t>Also booking at the Lyric Hammersmith Theatre:</w:t>
      </w:r>
    </w:p>
    <w:p w:rsidR="00866010" w:rsidRPr="00170198" w:rsidRDefault="00866010" w:rsidP="00866010">
      <w:pPr>
        <w:pStyle w:val="NormalWeb"/>
        <w:jc w:val="both"/>
        <w:rPr>
          <w:rFonts w:cs="Times New Roman"/>
          <w:sz w:val="22"/>
          <w:szCs w:val="22"/>
        </w:rPr>
      </w:pPr>
      <w:r w:rsidRPr="00170198">
        <w:rPr>
          <w:rFonts w:ascii="Folio Lt BT" w:hAnsi="Folio Lt BT"/>
          <w:color w:val="000000"/>
          <w:sz w:val="22"/>
          <w:szCs w:val="22"/>
        </w:rPr>
        <w:t>  </w:t>
      </w:r>
    </w:p>
    <w:p w:rsidR="00866010" w:rsidRPr="00170198" w:rsidRDefault="00866010" w:rsidP="00866010">
      <w:pPr>
        <w:pStyle w:val="NormalWeb"/>
        <w:jc w:val="both"/>
        <w:rPr>
          <w:sz w:val="22"/>
          <w:szCs w:val="22"/>
        </w:rPr>
      </w:pPr>
      <w:r w:rsidRPr="00170198">
        <w:rPr>
          <w:rStyle w:val="Strong"/>
          <w:rFonts w:ascii="Folio Lt BT" w:hAnsi="Folio Lt BT"/>
          <w:color w:val="000000"/>
          <w:sz w:val="22"/>
          <w:szCs w:val="22"/>
        </w:rPr>
        <w:t>Solaris</w:t>
      </w:r>
    </w:p>
    <w:p w:rsidR="00866010" w:rsidRPr="00170198" w:rsidRDefault="00866010" w:rsidP="00866010">
      <w:pPr>
        <w:pStyle w:val="NormalWeb"/>
        <w:jc w:val="both"/>
        <w:rPr>
          <w:sz w:val="22"/>
          <w:szCs w:val="22"/>
        </w:rPr>
      </w:pPr>
      <w:r w:rsidRPr="00170198">
        <w:rPr>
          <w:rFonts w:ascii="Folio Lt BT" w:hAnsi="Folio Lt BT"/>
          <w:color w:val="000000"/>
          <w:sz w:val="22"/>
          <w:szCs w:val="22"/>
        </w:rPr>
        <w:t>Thursday 10 October - Saturday 02 November 2019 </w:t>
      </w:r>
    </w:p>
    <w:p w:rsidR="00866010" w:rsidRPr="00170198" w:rsidRDefault="00866010" w:rsidP="00866010">
      <w:pPr>
        <w:pStyle w:val="NormalWeb"/>
        <w:jc w:val="both"/>
        <w:rPr>
          <w:sz w:val="22"/>
          <w:szCs w:val="22"/>
        </w:rPr>
      </w:pPr>
      <w:r w:rsidRPr="00170198">
        <w:rPr>
          <w:rFonts w:ascii="Folio Lt BT" w:hAnsi="Folio Lt BT"/>
          <w:color w:val="000000"/>
          <w:sz w:val="22"/>
          <w:szCs w:val="22"/>
        </w:rPr>
        <w:t>Mon-Sat 7.30pm</w:t>
      </w:r>
    </w:p>
    <w:p w:rsidR="00866010" w:rsidRPr="00170198" w:rsidRDefault="00866010" w:rsidP="00866010">
      <w:pPr>
        <w:pStyle w:val="NormalWeb"/>
        <w:jc w:val="both"/>
        <w:rPr>
          <w:sz w:val="22"/>
          <w:szCs w:val="22"/>
        </w:rPr>
      </w:pPr>
      <w:r w:rsidRPr="00170198">
        <w:rPr>
          <w:rFonts w:ascii="Folio Lt BT" w:hAnsi="Folio Lt BT"/>
          <w:color w:val="000000"/>
          <w:sz w:val="22"/>
          <w:szCs w:val="22"/>
        </w:rPr>
        <w:t>Also Wed at 1.30pm and Sat at 2.30pm.</w:t>
      </w:r>
    </w:p>
    <w:p w:rsidR="00866010" w:rsidRPr="00170198" w:rsidRDefault="00866010" w:rsidP="00866010">
      <w:pPr>
        <w:pStyle w:val="NormalWeb"/>
        <w:jc w:val="both"/>
        <w:rPr>
          <w:sz w:val="22"/>
          <w:szCs w:val="22"/>
        </w:rPr>
      </w:pPr>
      <w:r w:rsidRPr="00170198">
        <w:rPr>
          <w:rFonts w:ascii="Folio Lt BT" w:hAnsi="Folio Lt BT"/>
          <w:color w:val="000000"/>
          <w:sz w:val="22"/>
          <w:szCs w:val="22"/>
        </w:rPr>
        <w:t xml:space="preserve">Free First Night: Thursday 10 October. </w:t>
      </w:r>
    </w:p>
    <w:p w:rsidR="00866010" w:rsidRPr="00170198" w:rsidRDefault="00866010" w:rsidP="00866010">
      <w:pPr>
        <w:pStyle w:val="NormalWeb"/>
        <w:jc w:val="both"/>
        <w:rPr>
          <w:sz w:val="22"/>
          <w:szCs w:val="22"/>
        </w:rPr>
      </w:pPr>
      <w:r w:rsidRPr="00170198">
        <w:rPr>
          <w:rFonts w:ascii="Folio Lt BT" w:hAnsi="Folio Lt BT"/>
          <w:color w:val="000000"/>
          <w:sz w:val="22"/>
          <w:szCs w:val="22"/>
        </w:rPr>
        <w:t>Press Performance: Monday 14 October, 7pm</w:t>
      </w:r>
    </w:p>
    <w:p w:rsidR="00866010" w:rsidRPr="00170198" w:rsidRDefault="00866010" w:rsidP="00866010">
      <w:pPr>
        <w:pStyle w:val="NormalWeb"/>
        <w:jc w:val="both"/>
        <w:rPr>
          <w:sz w:val="22"/>
          <w:szCs w:val="22"/>
        </w:rPr>
      </w:pPr>
      <w:r w:rsidRPr="00170198">
        <w:rPr>
          <w:rFonts w:ascii="Folio Lt BT" w:hAnsi="Folio Lt BT"/>
          <w:color w:val="000000"/>
          <w:sz w:val="22"/>
          <w:szCs w:val="22"/>
        </w:rPr>
        <w:t>Open Captioned Performance: Saturday 19 October, 2.30pm</w:t>
      </w:r>
    </w:p>
    <w:p w:rsidR="00866010" w:rsidRPr="00170198" w:rsidRDefault="00866010" w:rsidP="00866010">
      <w:pPr>
        <w:pStyle w:val="NormalWeb"/>
        <w:jc w:val="both"/>
        <w:rPr>
          <w:sz w:val="22"/>
          <w:szCs w:val="22"/>
        </w:rPr>
      </w:pPr>
      <w:r w:rsidRPr="00170198">
        <w:rPr>
          <w:rFonts w:ascii="Folio Lt BT" w:hAnsi="Folio Lt BT"/>
          <w:color w:val="000000"/>
          <w:sz w:val="22"/>
          <w:szCs w:val="22"/>
        </w:rPr>
        <w:t>Audio Described Performance: Saturday 19 October, 7.30pm</w:t>
      </w:r>
    </w:p>
    <w:p w:rsidR="00866010" w:rsidRPr="00170198" w:rsidRDefault="00866010" w:rsidP="00866010">
      <w:pPr>
        <w:pStyle w:val="NormalWeb"/>
        <w:jc w:val="both"/>
        <w:rPr>
          <w:sz w:val="22"/>
          <w:szCs w:val="22"/>
        </w:rPr>
      </w:pPr>
      <w:r w:rsidRPr="00170198">
        <w:rPr>
          <w:rFonts w:ascii="Folio Lt BT" w:hAnsi="Folio Lt BT"/>
          <w:color w:val="000000"/>
          <w:sz w:val="22"/>
          <w:szCs w:val="22"/>
        </w:rPr>
        <w:t xml:space="preserve">Preview Tickets from £10 | Tickets </w:t>
      </w:r>
      <w:proofErr w:type="gramStart"/>
      <w:r w:rsidRPr="00170198">
        <w:rPr>
          <w:rFonts w:ascii="Folio Lt BT" w:hAnsi="Folio Lt BT"/>
          <w:color w:val="000000"/>
          <w:sz w:val="22"/>
          <w:szCs w:val="22"/>
        </w:rPr>
        <w:t>From</w:t>
      </w:r>
      <w:proofErr w:type="gramEnd"/>
      <w:r w:rsidRPr="00170198">
        <w:rPr>
          <w:rFonts w:ascii="Folio Lt BT" w:hAnsi="Folio Lt BT"/>
          <w:color w:val="000000"/>
          <w:sz w:val="22"/>
          <w:szCs w:val="22"/>
        </w:rPr>
        <w:t xml:space="preserve"> £15</w:t>
      </w:r>
    </w:p>
    <w:p w:rsidR="00866010" w:rsidRPr="00170198" w:rsidRDefault="00866010" w:rsidP="00866010">
      <w:pPr>
        <w:pStyle w:val="NormalWeb"/>
        <w:jc w:val="both"/>
        <w:rPr>
          <w:sz w:val="22"/>
          <w:szCs w:val="22"/>
        </w:rPr>
      </w:pPr>
      <w:r w:rsidRPr="00170198">
        <w:rPr>
          <w:rFonts w:ascii="Folio Lt BT" w:hAnsi="Folio Lt BT"/>
          <w:color w:val="000000"/>
          <w:sz w:val="22"/>
          <w:szCs w:val="22"/>
        </w:rPr>
        <w:t> </w:t>
      </w:r>
    </w:p>
    <w:p w:rsidR="00866010" w:rsidRPr="00170198" w:rsidRDefault="00866010" w:rsidP="00866010">
      <w:pPr>
        <w:pStyle w:val="NormalWeb"/>
        <w:jc w:val="both"/>
        <w:rPr>
          <w:rFonts w:ascii="Calibri" w:eastAsia="Times New Roman" w:hAnsi="Calibri" w:cs="Calibri"/>
          <w:b/>
          <w:sz w:val="22"/>
          <w:szCs w:val="22"/>
        </w:rPr>
      </w:pPr>
      <w:r w:rsidRPr="00170198">
        <w:rPr>
          <w:rStyle w:val="Strong"/>
          <w:rFonts w:ascii="Folio Md BT" w:hAnsi="Folio Md BT" w:cs="Calibri"/>
          <w:b w:val="0"/>
          <w:sz w:val="22"/>
          <w:szCs w:val="22"/>
        </w:rPr>
        <w:t xml:space="preserve">Cinderella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xml:space="preserve">Saturday 16 Nov 2019 </w:t>
      </w:r>
      <w:r w:rsidRPr="00170198">
        <w:rPr>
          <w:rFonts w:ascii="Cambria Math" w:hAnsi="Cambria Math" w:cs="Calibri"/>
          <w:sz w:val="22"/>
          <w:szCs w:val="22"/>
        </w:rPr>
        <w:t>‐</w:t>
      </w:r>
      <w:r w:rsidRPr="00170198">
        <w:rPr>
          <w:rFonts w:ascii="Folio Lt BT" w:hAnsi="Folio Lt BT" w:cs="Calibri"/>
          <w:sz w:val="22"/>
          <w:szCs w:val="22"/>
        </w:rPr>
        <w:t xml:space="preserve"> Sunday 05 Jan 2020</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Free First Night: Wednesday 16 November</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Press Performance: Saturday 23 November, 6pm</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xml:space="preserve">Relaxed Performance: Wednesday 04 December, 6pm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xml:space="preserve">Open Captioned Performance: Saturday 14 December, 6pm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xml:space="preserve">Audio Described Performance: Wednesday 18 December, 6pm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xml:space="preserve">BSL Performance: Friday 27 December, 2pm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xml:space="preserve">See </w:t>
      </w:r>
      <w:hyperlink r:id="rId10" w:history="1">
        <w:r w:rsidRPr="00170198">
          <w:rPr>
            <w:rStyle w:val="Hyperlink"/>
            <w:rFonts w:ascii="Folio Lt BT" w:hAnsi="Folio Lt BT" w:cs="Calibri"/>
            <w:b/>
            <w:bCs/>
            <w:sz w:val="22"/>
            <w:szCs w:val="22"/>
          </w:rPr>
          <w:t>full schedule</w:t>
        </w:r>
      </w:hyperlink>
      <w:r w:rsidRPr="00170198">
        <w:rPr>
          <w:rFonts w:ascii="Folio Lt BT" w:hAnsi="Folio Lt BT" w:cs="Calibri"/>
          <w:sz w:val="22"/>
          <w:szCs w:val="22"/>
        </w:rPr>
        <w:t xml:space="preserve"> online for show times, Mon-Sun</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Preview Tickets from £10 | Tickets from £15</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w:t>
      </w:r>
    </w:p>
    <w:p w:rsidR="00866010" w:rsidRPr="00170198" w:rsidRDefault="00866010" w:rsidP="00866010">
      <w:pPr>
        <w:pStyle w:val="NormalWeb"/>
        <w:jc w:val="both"/>
        <w:rPr>
          <w:rFonts w:ascii="Calibri" w:hAnsi="Calibri" w:cs="Calibri"/>
          <w:sz w:val="22"/>
          <w:szCs w:val="22"/>
        </w:rPr>
      </w:pPr>
      <w:r w:rsidRPr="00170198">
        <w:rPr>
          <w:rStyle w:val="Strong"/>
          <w:rFonts w:ascii="Folio Lt BT" w:hAnsi="Folio Lt BT" w:cs="Calibri"/>
          <w:sz w:val="22"/>
          <w:szCs w:val="22"/>
        </w:rPr>
        <w:t xml:space="preserve">Raymond Briggs’ Father Christmas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color w:val="000000"/>
          <w:sz w:val="22"/>
          <w:szCs w:val="22"/>
        </w:rPr>
        <w:t>Wednesday 20 November – Sunday 29 December 2019</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xml:space="preserve">See </w:t>
      </w:r>
      <w:hyperlink r:id="rId11" w:history="1">
        <w:r w:rsidRPr="00170198">
          <w:rPr>
            <w:rStyle w:val="Hyperlink"/>
            <w:rFonts w:ascii="Folio Lt BT" w:hAnsi="Folio Lt BT" w:cs="Calibri"/>
            <w:b/>
            <w:bCs/>
            <w:sz w:val="22"/>
            <w:szCs w:val="22"/>
          </w:rPr>
          <w:t>full schedule</w:t>
        </w:r>
      </w:hyperlink>
      <w:r w:rsidRPr="00170198">
        <w:rPr>
          <w:rFonts w:ascii="Folio Lt BT" w:hAnsi="Folio Lt BT" w:cs="Calibri"/>
          <w:sz w:val="22"/>
          <w:szCs w:val="22"/>
        </w:rPr>
        <w:t xml:space="preserve"> online</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xml:space="preserve">Tickets: from £10. No booking fee. </w:t>
      </w:r>
    </w:p>
    <w:p w:rsidR="00866010" w:rsidRPr="00170198" w:rsidRDefault="00866010" w:rsidP="00866010">
      <w:pPr>
        <w:pStyle w:val="NormalWeb"/>
        <w:jc w:val="both"/>
        <w:rPr>
          <w:rFonts w:cs="Times New Roman"/>
          <w:sz w:val="22"/>
          <w:szCs w:val="22"/>
        </w:rPr>
      </w:pPr>
      <w:r w:rsidRPr="00170198">
        <w:rPr>
          <w:rFonts w:ascii="Folio Lt BT" w:hAnsi="Folio Lt BT"/>
          <w:color w:val="000000"/>
          <w:sz w:val="22"/>
          <w:szCs w:val="22"/>
        </w:rPr>
        <w:t> </w:t>
      </w:r>
    </w:p>
    <w:p w:rsidR="00866010" w:rsidRPr="00170198" w:rsidRDefault="00866010" w:rsidP="00866010">
      <w:pPr>
        <w:pStyle w:val="NormalWeb"/>
        <w:jc w:val="both"/>
        <w:rPr>
          <w:sz w:val="22"/>
          <w:szCs w:val="22"/>
        </w:rPr>
      </w:pPr>
      <w:r w:rsidRPr="00170198">
        <w:rPr>
          <w:rStyle w:val="Strong"/>
          <w:rFonts w:ascii="Folio Lt BT" w:hAnsi="Folio Lt BT"/>
          <w:color w:val="000000"/>
          <w:sz w:val="22"/>
          <w:szCs w:val="22"/>
        </w:rPr>
        <w:t>Love, Love, Love</w:t>
      </w:r>
    </w:p>
    <w:p w:rsidR="00866010" w:rsidRPr="00170198" w:rsidRDefault="00866010" w:rsidP="00866010">
      <w:pPr>
        <w:pStyle w:val="NormalWeb"/>
        <w:jc w:val="both"/>
        <w:rPr>
          <w:sz w:val="22"/>
          <w:szCs w:val="22"/>
        </w:rPr>
      </w:pPr>
      <w:r w:rsidRPr="00170198">
        <w:rPr>
          <w:rFonts w:ascii="Folio Lt BT" w:hAnsi="Folio Lt BT"/>
          <w:color w:val="000000"/>
          <w:sz w:val="22"/>
          <w:szCs w:val="22"/>
        </w:rPr>
        <w:t>Thursday 05 March – Saturday 04 April 2020</w:t>
      </w:r>
    </w:p>
    <w:p w:rsidR="00866010" w:rsidRPr="00170198" w:rsidRDefault="00866010" w:rsidP="00866010">
      <w:pPr>
        <w:pStyle w:val="NormalWeb"/>
        <w:jc w:val="both"/>
        <w:rPr>
          <w:sz w:val="22"/>
          <w:szCs w:val="22"/>
        </w:rPr>
      </w:pPr>
      <w:r w:rsidRPr="00170198">
        <w:rPr>
          <w:rFonts w:ascii="Folio Lt BT" w:hAnsi="Folio Lt BT"/>
          <w:color w:val="000000"/>
          <w:sz w:val="22"/>
          <w:szCs w:val="22"/>
        </w:rPr>
        <w:t>Mon-Sat 7.30pm</w:t>
      </w:r>
    </w:p>
    <w:p w:rsidR="00866010" w:rsidRPr="00170198" w:rsidRDefault="00866010" w:rsidP="00866010">
      <w:pPr>
        <w:pStyle w:val="NormalWeb"/>
        <w:jc w:val="both"/>
        <w:rPr>
          <w:sz w:val="22"/>
          <w:szCs w:val="22"/>
        </w:rPr>
      </w:pPr>
      <w:r w:rsidRPr="00170198">
        <w:rPr>
          <w:rFonts w:ascii="Folio Lt BT" w:hAnsi="Folio Lt BT"/>
          <w:color w:val="000000"/>
          <w:sz w:val="22"/>
          <w:szCs w:val="22"/>
        </w:rPr>
        <w:t>Also Wed at 1.30pm and Sat at 2.30pm.</w:t>
      </w:r>
    </w:p>
    <w:p w:rsidR="00866010" w:rsidRPr="00170198" w:rsidRDefault="00866010" w:rsidP="00866010">
      <w:pPr>
        <w:pStyle w:val="NormalWeb"/>
        <w:jc w:val="both"/>
        <w:rPr>
          <w:sz w:val="22"/>
          <w:szCs w:val="22"/>
        </w:rPr>
      </w:pPr>
      <w:r w:rsidRPr="00170198">
        <w:rPr>
          <w:rFonts w:ascii="Folio Lt BT" w:hAnsi="Folio Lt BT"/>
          <w:color w:val="000000"/>
          <w:sz w:val="22"/>
          <w:szCs w:val="22"/>
        </w:rPr>
        <w:t xml:space="preserve">Free First Night: Thursday 05 March. </w:t>
      </w:r>
    </w:p>
    <w:p w:rsidR="00866010" w:rsidRPr="00170198" w:rsidRDefault="00866010" w:rsidP="00866010">
      <w:pPr>
        <w:pStyle w:val="NormalWeb"/>
        <w:jc w:val="both"/>
        <w:rPr>
          <w:sz w:val="22"/>
          <w:szCs w:val="22"/>
        </w:rPr>
      </w:pPr>
      <w:r w:rsidRPr="00170198">
        <w:rPr>
          <w:rFonts w:ascii="Folio Lt BT" w:hAnsi="Folio Lt BT"/>
          <w:color w:val="000000"/>
          <w:sz w:val="22"/>
          <w:szCs w:val="22"/>
        </w:rPr>
        <w:t>Press Performance: Wednesday 11 March, 7pm</w:t>
      </w:r>
    </w:p>
    <w:p w:rsidR="00866010" w:rsidRPr="00170198" w:rsidRDefault="00866010" w:rsidP="00866010">
      <w:pPr>
        <w:pStyle w:val="NormalWeb"/>
        <w:jc w:val="both"/>
        <w:rPr>
          <w:sz w:val="22"/>
          <w:szCs w:val="22"/>
        </w:rPr>
      </w:pPr>
      <w:r w:rsidRPr="00170198">
        <w:rPr>
          <w:rFonts w:ascii="Folio Lt BT" w:hAnsi="Folio Lt BT"/>
          <w:color w:val="000000"/>
          <w:sz w:val="22"/>
          <w:szCs w:val="22"/>
        </w:rPr>
        <w:t>Audio Described Performance: Saturday 28 March, 7.30pm</w:t>
      </w:r>
    </w:p>
    <w:p w:rsidR="00866010" w:rsidRPr="00170198" w:rsidRDefault="00866010" w:rsidP="00866010">
      <w:pPr>
        <w:pStyle w:val="NormalWeb"/>
        <w:jc w:val="both"/>
        <w:rPr>
          <w:sz w:val="22"/>
          <w:szCs w:val="22"/>
        </w:rPr>
      </w:pPr>
      <w:r w:rsidRPr="00170198">
        <w:rPr>
          <w:rFonts w:ascii="Folio Lt BT" w:hAnsi="Folio Lt BT"/>
          <w:color w:val="000000"/>
          <w:sz w:val="22"/>
          <w:szCs w:val="22"/>
        </w:rPr>
        <w:t>Open Captioned Performance: Saturday 28 March, 2.30pm</w:t>
      </w:r>
    </w:p>
    <w:p w:rsidR="00866010" w:rsidRPr="00170198" w:rsidRDefault="00866010" w:rsidP="00866010">
      <w:pPr>
        <w:pStyle w:val="NormalWeb"/>
        <w:jc w:val="both"/>
        <w:rPr>
          <w:sz w:val="22"/>
          <w:szCs w:val="22"/>
        </w:rPr>
      </w:pPr>
      <w:r w:rsidRPr="00170198">
        <w:rPr>
          <w:rFonts w:ascii="Folio Lt BT" w:hAnsi="Folio Lt BT"/>
          <w:color w:val="000000"/>
          <w:sz w:val="22"/>
          <w:szCs w:val="22"/>
        </w:rPr>
        <w:t xml:space="preserve">Preview Tickets: From £10 | Tickets </w:t>
      </w:r>
      <w:proofErr w:type="gramStart"/>
      <w:r w:rsidRPr="00170198">
        <w:rPr>
          <w:rFonts w:ascii="Folio Lt BT" w:hAnsi="Folio Lt BT"/>
          <w:color w:val="000000"/>
          <w:sz w:val="22"/>
          <w:szCs w:val="22"/>
        </w:rPr>
        <w:t>From</w:t>
      </w:r>
      <w:proofErr w:type="gramEnd"/>
      <w:r w:rsidRPr="00170198">
        <w:rPr>
          <w:rFonts w:ascii="Folio Lt BT" w:hAnsi="Folio Lt BT"/>
          <w:color w:val="000000"/>
          <w:sz w:val="22"/>
          <w:szCs w:val="22"/>
        </w:rPr>
        <w:t xml:space="preserve"> £15</w:t>
      </w:r>
    </w:p>
    <w:p w:rsidR="00866010" w:rsidRPr="00170198" w:rsidRDefault="00866010" w:rsidP="00866010">
      <w:pPr>
        <w:pStyle w:val="NormalWeb"/>
        <w:jc w:val="both"/>
        <w:rPr>
          <w:sz w:val="22"/>
          <w:szCs w:val="22"/>
        </w:rPr>
      </w:pPr>
      <w:r w:rsidRPr="00170198">
        <w:rPr>
          <w:rStyle w:val="Strong"/>
          <w:rFonts w:ascii="Folio Lt BT" w:hAnsi="Folio Lt BT"/>
          <w:color w:val="000000"/>
          <w:sz w:val="22"/>
          <w:szCs w:val="22"/>
        </w:rPr>
        <w:t> </w:t>
      </w:r>
    </w:p>
    <w:p w:rsidR="00866010" w:rsidRPr="00170198" w:rsidRDefault="00866010" w:rsidP="00866010">
      <w:pPr>
        <w:pStyle w:val="NormalWeb"/>
        <w:jc w:val="both"/>
        <w:rPr>
          <w:sz w:val="22"/>
          <w:szCs w:val="22"/>
        </w:rPr>
      </w:pPr>
      <w:r w:rsidRPr="00170198">
        <w:rPr>
          <w:rStyle w:val="Strong"/>
          <w:rFonts w:ascii="Folio Lt BT" w:hAnsi="Folio Lt BT"/>
          <w:color w:val="000000"/>
          <w:sz w:val="22"/>
          <w:szCs w:val="22"/>
        </w:rPr>
        <w:t>Sophocles’ Antigone: The Burial at Thebes</w:t>
      </w:r>
    </w:p>
    <w:p w:rsidR="00866010" w:rsidRPr="00170198" w:rsidRDefault="00866010" w:rsidP="00866010">
      <w:pPr>
        <w:pStyle w:val="NormalWeb"/>
        <w:jc w:val="both"/>
        <w:rPr>
          <w:sz w:val="22"/>
          <w:szCs w:val="22"/>
        </w:rPr>
      </w:pPr>
      <w:r w:rsidRPr="00170198">
        <w:rPr>
          <w:rFonts w:ascii="Folio Lt BT" w:hAnsi="Folio Lt BT"/>
          <w:color w:val="000000"/>
          <w:sz w:val="22"/>
          <w:szCs w:val="22"/>
        </w:rPr>
        <w:t>Saturday 18 April – Saturday 16 May 2020</w:t>
      </w:r>
    </w:p>
    <w:p w:rsidR="00866010" w:rsidRPr="00170198" w:rsidRDefault="00866010" w:rsidP="00866010">
      <w:pPr>
        <w:pStyle w:val="NormalWeb"/>
        <w:jc w:val="both"/>
        <w:rPr>
          <w:sz w:val="22"/>
          <w:szCs w:val="22"/>
        </w:rPr>
      </w:pPr>
      <w:r w:rsidRPr="00170198">
        <w:rPr>
          <w:rFonts w:ascii="Folio Lt BT" w:hAnsi="Folio Lt BT"/>
          <w:color w:val="000000"/>
          <w:sz w:val="22"/>
          <w:szCs w:val="22"/>
        </w:rPr>
        <w:t>Mon-Sat 7.30pm</w:t>
      </w:r>
    </w:p>
    <w:p w:rsidR="00866010" w:rsidRPr="00170198" w:rsidRDefault="00866010" w:rsidP="00866010">
      <w:pPr>
        <w:pStyle w:val="NormalWeb"/>
        <w:jc w:val="both"/>
        <w:rPr>
          <w:sz w:val="22"/>
          <w:szCs w:val="22"/>
        </w:rPr>
      </w:pPr>
      <w:r w:rsidRPr="00170198">
        <w:rPr>
          <w:rFonts w:ascii="Folio Lt BT" w:hAnsi="Folio Lt BT"/>
          <w:color w:val="000000"/>
          <w:sz w:val="22"/>
          <w:szCs w:val="22"/>
        </w:rPr>
        <w:t>Also Wed at 1.30pm and Sat at 2.30pm.</w:t>
      </w:r>
    </w:p>
    <w:p w:rsidR="00866010" w:rsidRPr="00170198" w:rsidRDefault="00866010" w:rsidP="00866010">
      <w:pPr>
        <w:pStyle w:val="NormalWeb"/>
        <w:jc w:val="both"/>
        <w:rPr>
          <w:sz w:val="22"/>
          <w:szCs w:val="22"/>
        </w:rPr>
      </w:pPr>
      <w:r w:rsidRPr="00170198">
        <w:rPr>
          <w:rFonts w:ascii="Folio Lt BT" w:hAnsi="Folio Lt BT"/>
          <w:color w:val="000000"/>
          <w:sz w:val="22"/>
          <w:szCs w:val="22"/>
        </w:rPr>
        <w:t xml:space="preserve">Free First Night: Saturday 18 April. </w:t>
      </w:r>
    </w:p>
    <w:p w:rsidR="00866010" w:rsidRPr="00170198" w:rsidRDefault="00866010" w:rsidP="00866010">
      <w:pPr>
        <w:pStyle w:val="NormalWeb"/>
        <w:jc w:val="both"/>
        <w:rPr>
          <w:sz w:val="22"/>
          <w:szCs w:val="22"/>
        </w:rPr>
      </w:pPr>
      <w:r w:rsidRPr="00170198">
        <w:rPr>
          <w:rFonts w:ascii="Folio Lt BT" w:hAnsi="Folio Lt BT"/>
          <w:color w:val="000000"/>
          <w:sz w:val="22"/>
          <w:szCs w:val="22"/>
        </w:rPr>
        <w:t>Press Performance: Thursday 23 April, 7pm</w:t>
      </w:r>
    </w:p>
    <w:p w:rsidR="00866010" w:rsidRPr="00170198" w:rsidRDefault="00866010" w:rsidP="00866010">
      <w:pPr>
        <w:pStyle w:val="NormalWeb"/>
        <w:jc w:val="both"/>
        <w:rPr>
          <w:sz w:val="22"/>
          <w:szCs w:val="22"/>
        </w:rPr>
      </w:pPr>
      <w:r w:rsidRPr="00170198">
        <w:rPr>
          <w:rFonts w:ascii="Folio Lt BT" w:hAnsi="Folio Lt BT"/>
          <w:color w:val="000000"/>
          <w:sz w:val="22"/>
          <w:szCs w:val="22"/>
        </w:rPr>
        <w:lastRenderedPageBreak/>
        <w:t>Audio Described Performance: Saturday 09 May, 7.30pm</w:t>
      </w:r>
    </w:p>
    <w:p w:rsidR="00866010" w:rsidRPr="00170198" w:rsidRDefault="00866010" w:rsidP="00866010">
      <w:pPr>
        <w:pStyle w:val="NormalWeb"/>
        <w:jc w:val="both"/>
        <w:rPr>
          <w:sz w:val="22"/>
          <w:szCs w:val="22"/>
        </w:rPr>
      </w:pPr>
      <w:r w:rsidRPr="00170198">
        <w:rPr>
          <w:rFonts w:ascii="Folio Lt BT" w:hAnsi="Folio Lt BT"/>
          <w:color w:val="000000"/>
          <w:sz w:val="22"/>
          <w:szCs w:val="22"/>
        </w:rPr>
        <w:t>Open Captioned Performance: Saturday 09 May, 2.30pm</w:t>
      </w:r>
    </w:p>
    <w:p w:rsidR="00866010" w:rsidRPr="00170198" w:rsidRDefault="00866010" w:rsidP="00866010">
      <w:pPr>
        <w:pStyle w:val="NormalWeb"/>
        <w:jc w:val="both"/>
        <w:rPr>
          <w:sz w:val="22"/>
          <w:szCs w:val="22"/>
        </w:rPr>
      </w:pPr>
      <w:r w:rsidRPr="00170198">
        <w:rPr>
          <w:rFonts w:ascii="Folio Lt BT" w:hAnsi="Folio Lt BT"/>
          <w:color w:val="000000"/>
          <w:sz w:val="22"/>
          <w:szCs w:val="22"/>
        </w:rPr>
        <w:t>Preview Tickets: From £10 | Tickets: From £15</w:t>
      </w:r>
    </w:p>
    <w:p w:rsidR="00866010" w:rsidRPr="00170198" w:rsidRDefault="00866010" w:rsidP="00866010">
      <w:pPr>
        <w:pStyle w:val="NormalWeb"/>
        <w:jc w:val="both"/>
        <w:rPr>
          <w:rFonts w:ascii="Calibri" w:eastAsia="Times New Roman" w:hAnsi="Calibri" w:cs="Calibri"/>
          <w:sz w:val="22"/>
          <w:szCs w:val="22"/>
        </w:rPr>
      </w:pPr>
      <w:r w:rsidRPr="00170198">
        <w:rPr>
          <w:rFonts w:ascii="Folio Lt BT" w:hAnsi="Folio Lt BT" w:cs="Calibri"/>
          <w:sz w:val="22"/>
          <w:szCs w:val="22"/>
        </w:rPr>
        <w:t> </w:t>
      </w:r>
    </w:p>
    <w:p w:rsidR="00866010" w:rsidRPr="00170198" w:rsidRDefault="00866010" w:rsidP="00866010">
      <w:pPr>
        <w:pStyle w:val="NormalWeb"/>
        <w:jc w:val="both"/>
        <w:rPr>
          <w:rFonts w:ascii="Calibri" w:hAnsi="Calibri" w:cs="Calibri"/>
          <w:sz w:val="22"/>
          <w:szCs w:val="22"/>
        </w:rPr>
      </w:pPr>
      <w:r w:rsidRPr="00170198">
        <w:rPr>
          <w:rStyle w:val="Strong"/>
          <w:rFonts w:ascii="Folio Lt BT" w:hAnsi="Folio Lt BT" w:cs="Calibri"/>
          <w:sz w:val="22"/>
          <w:szCs w:val="22"/>
          <w:u w:val="single"/>
        </w:rPr>
        <w:t>In the West End</w:t>
      </w:r>
    </w:p>
    <w:p w:rsidR="00866010" w:rsidRPr="00170198" w:rsidRDefault="00866010" w:rsidP="00866010">
      <w:pPr>
        <w:pStyle w:val="NormalWeb"/>
        <w:jc w:val="both"/>
        <w:rPr>
          <w:rFonts w:ascii="Calibri" w:hAnsi="Calibri" w:cs="Calibri"/>
          <w:sz w:val="22"/>
          <w:szCs w:val="22"/>
        </w:rPr>
      </w:pPr>
      <w:r w:rsidRPr="00170198">
        <w:rPr>
          <w:rFonts w:ascii="Calibri" w:hAnsi="Calibri" w:cs="Calibri"/>
          <w:sz w:val="22"/>
          <w:szCs w:val="22"/>
        </w:rPr>
        <w:t> </w:t>
      </w:r>
    </w:p>
    <w:p w:rsidR="00866010" w:rsidRPr="00170198" w:rsidRDefault="00866010" w:rsidP="00866010">
      <w:pPr>
        <w:pStyle w:val="NormalWeb"/>
        <w:jc w:val="both"/>
        <w:rPr>
          <w:rFonts w:ascii="Calibri" w:hAnsi="Calibri" w:cs="Calibri"/>
          <w:sz w:val="22"/>
          <w:szCs w:val="22"/>
        </w:rPr>
      </w:pPr>
      <w:r w:rsidRPr="00170198">
        <w:rPr>
          <w:rStyle w:val="Strong"/>
          <w:rFonts w:ascii="Folio Lt BT" w:hAnsi="Folio Lt BT" w:cs="Calibri"/>
          <w:sz w:val="22"/>
          <w:szCs w:val="22"/>
        </w:rPr>
        <w:t xml:space="preserve">Noises Off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Friday 27 September – Saturday 04 January 2020</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xml:space="preserve">Mon – Sat 7.30pm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xml:space="preserve">Also Sat and Wed at 2.30pm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xml:space="preserve">Press Performance: Thursday 03 October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xml:space="preserve">Captioned Performance: Mon 11 November, 7.30pm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xml:space="preserve">Audio Described Performance, Tue 26 November, 7.30pm </w:t>
      </w:r>
    </w:p>
    <w:p w:rsidR="00866010" w:rsidRPr="00170198" w:rsidRDefault="003A55F0" w:rsidP="00866010">
      <w:pPr>
        <w:pStyle w:val="NormalWeb"/>
        <w:jc w:val="both"/>
        <w:rPr>
          <w:rFonts w:ascii="Calibri" w:hAnsi="Calibri" w:cs="Calibri"/>
          <w:sz w:val="22"/>
          <w:szCs w:val="22"/>
        </w:rPr>
      </w:pPr>
      <w:hyperlink r:id="rId12" w:history="1">
        <w:r w:rsidR="00866010" w:rsidRPr="00170198">
          <w:rPr>
            <w:rStyle w:val="Hyperlink"/>
            <w:rFonts w:ascii="Folio Lt BT" w:hAnsi="Folio Lt BT" w:cs="Calibri"/>
            <w:b/>
            <w:bCs/>
            <w:sz w:val="22"/>
            <w:szCs w:val="22"/>
          </w:rPr>
          <w:t>Find out more</w:t>
        </w:r>
      </w:hyperlink>
      <w:r w:rsidR="00866010" w:rsidRPr="00170198">
        <w:rPr>
          <w:rStyle w:val="Strong"/>
          <w:rFonts w:ascii="Folio Lt BT" w:hAnsi="Folio Lt BT" w:cs="Calibri"/>
          <w:sz w:val="22"/>
          <w:szCs w:val="22"/>
        </w:rPr>
        <w:t xml:space="preserve"> </w:t>
      </w:r>
    </w:p>
    <w:p w:rsidR="00866010" w:rsidRPr="00170198" w:rsidRDefault="00866010" w:rsidP="00866010">
      <w:pPr>
        <w:pStyle w:val="NormalWeb"/>
        <w:jc w:val="both"/>
        <w:rPr>
          <w:rFonts w:ascii="Calibri" w:hAnsi="Calibri" w:cs="Calibri"/>
          <w:sz w:val="22"/>
          <w:szCs w:val="22"/>
        </w:rPr>
      </w:pPr>
      <w:r w:rsidRPr="00170198">
        <w:rPr>
          <w:rFonts w:ascii="Calibri" w:hAnsi="Calibri" w:cs="Calibri"/>
          <w:sz w:val="22"/>
          <w:szCs w:val="22"/>
        </w:rPr>
        <w:t> </w:t>
      </w:r>
    </w:p>
    <w:p w:rsidR="00866010" w:rsidRPr="00170198" w:rsidRDefault="00866010" w:rsidP="00866010">
      <w:pPr>
        <w:pStyle w:val="NormalWeb"/>
        <w:jc w:val="both"/>
        <w:rPr>
          <w:rFonts w:ascii="Calibri" w:hAnsi="Calibri" w:cs="Calibri"/>
          <w:sz w:val="22"/>
          <w:szCs w:val="22"/>
        </w:rPr>
      </w:pPr>
      <w:r w:rsidRPr="00170198">
        <w:rPr>
          <w:rStyle w:val="Strong"/>
          <w:rFonts w:ascii="Folio Lt BT" w:hAnsi="Folio Lt BT" w:cs="Calibri"/>
          <w:sz w:val="22"/>
          <w:szCs w:val="22"/>
        </w:rPr>
        <w:t xml:space="preserve">Ghost Stories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Thursday 03 October – Saturday 04 January 2020</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xml:space="preserve">Mon – Thurs 7.30pm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xml:space="preserve">Friday 7pm &amp; 9.30pm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xml:space="preserve">Saturday 2.30pm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Press Performance: Wednesday 09 October, 7.30pm </w:t>
      </w:r>
    </w:p>
    <w:p w:rsidR="00866010" w:rsidRPr="00170198" w:rsidRDefault="003A55F0" w:rsidP="00866010">
      <w:pPr>
        <w:pStyle w:val="NormalWeb"/>
        <w:jc w:val="both"/>
        <w:rPr>
          <w:rFonts w:ascii="Calibri" w:hAnsi="Calibri" w:cs="Calibri"/>
          <w:sz w:val="22"/>
          <w:szCs w:val="22"/>
        </w:rPr>
      </w:pPr>
      <w:hyperlink r:id="rId13" w:history="1">
        <w:r w:rsidR="00866010" w:rsidRPr="00170198">
          <w:rPr>
            <w:rStyle w:val="Hyperlink"/>
            <w:rFonts w:ascii="Folio Lt BT" w:hAnsi="Folio Lt BT" w:cs="Calibri"/>
            <w:b/>
            <w:bCs/>
            <w:sz w:val="22"/>
            <w:szCs w:val="22"/>
          </w:rPr>
          <w:t>Find out more</w:t>
        </w:r>
      </w:hyperlink>
      <w:r w:rsidR="00866010" w:rsidRPr="00170198">
        <w:rPr>
          <w:rStyle w:val="Strong"/>
          <w:rFonts w:ascii="Folio Lt BT" w:hAnsi="Folio Lt BT" w:cs="Calibri"/>
          <w:sz w:val="22"/>
          <w:szCs w:val="22"/>
        </w:rPr>
        <w:t xml:space="preserve">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w:t>
      </w:r>
    </w:p>
    <w:p w:rsidR="00866010" w:rsidRPr="00170198" w:rsidRDefault="00866010" w:rsidP="00866010">
      <w:pPr>
        <w:pStyle w:val="NormalWeb"/>
        <w:jc w:val="both"/>
        <w:rPr>
          <w:rFonts w:ascii="Calibri" w:hAnsi="Calibri" w:cs="Calibri"/>
          <w:sz w:val="22"/>
          <w:szCs w:val="22"/>
        </w:rPr>
      </w:pPr>
      <w:r w:rsidRPr="00170198">
        <w:rPr>
          <w:rStyle w:val="Strong"/>
          <w:rFonts w:ascii="Folio Lt BT" w:hAnsi="Folio Lt BT" w:cs="Calibri"/>
          <w:color w:val="000000"/>
          <w:sz w:val="22"/>
          <w:szCs w:val="22"/>
          <w:u w:val="single"/>
        </w:rPr>
        <w:t>About the Lyric Hammersmith Theatre</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color w:val="000000"/>
          <w:sz w:val="22"/>
          <w:szCs w:val="22"/>
        </w:rPr>
        <w:t>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The Lyric Hammersmith Theatre is one of the UK's leading producing theatres; creating world class theatre from the heart of Hammersmith, the theatre’s home for more than a hundred and twenty years.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xml:space="preserve">The Lyric has two stages – a Frank </w:t>
      </w:r>
      <w:proofErr w:type="spellStart"/>
      <w:r w:rsidRPr="00170198">
        <w:rPr>
          <w:rFonts w:ascii="Folio Lt BT" w:hAnsi="Folio Lt BT" w:cs="Calibri"/>
          <w:sz w:val="22"/>
          <w:szCs w:val="22"/>
        </w:rPr>
        <w:t>Matcham</w:t>
      </w:r>
      <w:proofErr w:type="spellEnd"/>
      <w:r w:rsidRPr="00170198">
        <w:rPr>
          <w:rFonts w:ascii="Folio Lt BT" w:hAnsi="Folio Lt BT" w:cs="Calibri"/>
          <w:sz w:val="22"/>
          <w:szCs w:val="22"/>
        </w:rPr>
        <w:t xml:space="preserve"> designed traditional Victorian Main House and a flexible contemporary Studio theatre. The theatre’s Reuben Foundation Wing, which opened in 2015, houses state-of-the-art creation and arts education facilities for theatre, dance, film, digital and music.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At the heart of the Lyric is a commitment to young people’s creativity. The theatre has gained a national reputation for its ground breaking work to forge pathways into the arts for young talent from all backgrounds, helping to diversify our industry.  Central to the Lyric’s work is a commitment to providing opportunities for children and young people who are disadvantaged. The Lyric is the largest creative hub in West London and home to an innovative partnership of arts organisations who work together to deliver life-changing creative opportunities for thousands of young West Londoners.</w:t>
      </w:r>
    </w:p>
    <w:p w:rsidR="00866010" w:rsidRPr="00170198" w:rsidRDefault="00866010" w:rsidP="00866010">
      <w:pPr>
        <w:pStyle w:val="NormalWeb"/>
        <w:jc w:val="both"/>
        <w:rPr>
          <w:rFonts w:ascii="Calibri" w:hAnsi="Calibri" w:cs="Calibri"/>
          <w:sz w:val="22"/>
          <w:szCs w:val="22"/>
        </w:rPr>
      </w:pPr>
      <w:r w:rsidRPr="00170198">
        <w:rPr>
          <w:rStyle w:val="Strong"/>
          <w:rFonts w:ascii="Folio Lt BT" w:hAnsi="Folio Lt BT" w:cs="Calibri"/>
          <w:sz w:val="22"/>
          <w:szCs w:val="22"/>
        </w:rPr>
        <w:t> </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color w:val="000000"/>
          <w:sz w:val="22"/>
          <w:szCs w:val="22"/>
        </w:rPr>
        <w:t>For more information visit www.lyric.co.uk.</w:t>
      </w:r>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Twitter: @</w:t>
      </w:r>
      <w:proofErr w:type="spellStart"/>
      <w:r w:rsidRPr="00170198">
        <w:rPr>
          <w:rFonts w:ascii="Folio Lt BT" w:hAnsi="Folio Lt BT" w:cs="Calibri"/>
          <w:sz w:val="22"/>
          <w:szCs w:val="22"/>
        </w:rPr>
        <w:t>LyricHammer</w:t>
      </w:r>
      <w:proofErr w:type="spellEnd"/>
      <w:r w:rsidRPr="00170198">
        <w:rPr>
          <w:rFonts w:ascii="Folio Lt BT" w:hAnsi="Folio Lt BT" w:cs="Calibri"/>
          <w:sz w:val="22"/>
          <w:szCs w:val="22"/>
        </w:rPr>
        <w:t xml:space="preserve"> | Facebook: </w:t>
      </w:r>
      <w:proofErr w:type="spellStart"/>
      <w:r w:rsidRPr="00170198">
        <w:rPr>
          <w:rFonts w:ascii="Folio Lt BT" w:hAnsi="Folio Lt BT" w:cs="Calibri"/>
          <w:sz w:val="22"/>
          <w:szCs w:val="22"/>
        </w:rPr>
        <w:t>LyricHammersmith</w:t>
      </w:r>
      <w:proofErr w:type="spellEnd"/>
    </w:p>
    <w:p w:rsidR="00866010" w:rsidRPr="00170198" w:rsidRDefault="00866010" w:rsidP="00866010">
      <w:pPr>
        <w:pStyle w:val="NormalWeb"/>
        <w:jc w:val="both"/>
        <w:rPr>
          <w:rFonts w:ascii="Calibri" w:hAnsi="Calibri" w:cs="Calibri"/>
          <w:sz w:val="22"/>
          <w:szCs w:val="22"/>
        </w:rPr>
      </w:pPr>
      <w:r w:rsidRPr="00170198">
        <w:rPr>
          <w:rFonts w:ascii="Folio Lt BT" w:hAnsi="Folio Lt BT" w:cs="Calibri"/>
          <w:sz w:val="22"/>
          <w:szCs w:val="22"/>
        </w:rPr>
        <w:t> </w:t>
      </w:r>
    </w:p>
    <w:p w:rsidR="00866010" w:rsidRPr="00170198" w:rsidRDefault="00866010" w:rsidP="00866010">
      <w:pPr>
        <w:pStyle w:val="NormalWeb"/>
        <w:jc w:val="both"/>
        <w:rPr>
          <w:rFonts w:ascii="Calibri" w:hAnsi="Calibri" w:cs="Calibri"/>
          <w:sz w:val="22"/>
          <w:szCs w:val="22"/>
        </w:rPr>
      </w:pPr>
      <w:r w:rsidRPr="00170198">
        <w:rPr>
          <w:rFonts w:ascii="Calibri" w:hAnsi="Calibri" w:cs="Calibri"/>
          <w:noProof/>
          <w:sz w:val="22"/>
          <w:szCs w:val="22"/>
          <w:lang w:eastAsia="en-GB"/>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085850" cy="571500"/>
            <wp:effectExtent l="0" t="0" r="0" b="0"/>
            <wp:wrapSquare wrapText="bothSides"/>
            <wp:docPr id="7" name="Picture 7" descr="Comms&amp;VS:COMMUNICATIONS:General MARKETING:Design_Elements:Logos:funders logos:H&amp;F logos_Aug 2006:HF _NEWOCT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s&amp;VS:COMMUNICATIONS:General MARKETING:Design_Elements:Logos:funders logos:H&amp;F logos_Aug 2006:HF _NEWOCT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198">
        <w:rPr>
          <w:rFonts w:ascii="Folio Md BT" w:hAnsi="Folio Md BT" w:cs="Calibri"/>
          <w:noProof/>
          <w:sz w:val="22"/>
          <w:szCs w:val="22"/>
          <w:lang w:eastAsia="en-GB"/>
        </w:rPr>
        <w:drawing>
          <wp:inline distT="0" distB="0" distL="0" distR="0">
            <wp:extent cx="1693545" cy="389890"/>
            <wp:effectExtent l="0" t="0" r="1905" b="0"/>
            <wp:docPr id="6" name="Picture 6" descr="grant_award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t_award_logo_hir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3545" cy="389890"/>
                    </a:xfrm>
                    <a:prstGeom prst="rect">
                      <a:avLst/>
                    </a:prstGeom>
                    <a:noFill/>
                    <a:ln>
                      <a:noFill/>
                    </a:ln>
                  </pic:spPr>
                </pic:pic>
              </a:graphicData>
            </a:graphic>
          </wp:inline>
        </w:drawing>
      </w:r>
    </w:p>
    <w:p w:rsidR="00866010" w:rsidRPr="00170198" w:rsidRDefault="00866010" w:rsidP="00866010">
      <w:pPr>
        <w:pStyle w:val="NormalWeb"/>
        <w:jc w:val="both"/>
        <w:rPr>
          <w:rFonts w:ascii="Calibri" w:hAnsi="Calibri" w:cs="Calibri"/>
          <w:sz w:val="22"/>
          <w:szCs w:val="22"/>
        </w:rPr>
      </w:pPr>
      <w:r w:rsidRPr="00170198">
        <w:rPr>
          <w:rFonts w:ascii="Folio Md BT" w:hAnsi="Folio Md BT" w:cs="Calibri"/>
          <w:sz w:val="22"/>
          <w:szCs w:val="22"/>
        </w:rPr>
        <w:t> </w:t>
      </w:r>
    </w:p>
    <w:p w:rsidR="00866010" w:rsidRPr="00170198" w:rsidRDefault="00866010" w:rsidP="00866010">
      <w:pPr>
        <w:pStyle w:val="NormalWeb"/>
        <w:jc w:val="both"/>
        <w:rPr>
          <w:rFonts w:ascii="Calibri" w:hAnsi="Calibri" w:cs="Calibri"/>
          <w:sz w:val="22"/>
          <w:szCs w:val="22"/>
        </w:rPr>
      </w:pPr>
      <w:r w:rsidRPr="00170198">
        <w:rPr>
          <w:rFonts w:ascii="Folio Md BT" w:hAnsi="Folio Md BT" w:cs="Calibri"/>
          <w:sz w:val="22"/>
          <w:szCs w:val="22"/>
        </w:rPr>
        <w:t> </w:t>
      </w:r>
    </w:p>
    <w:p w:rsidR="009A243C" w:rsidRPr="00170198" w:rsidRDefault="009A243C" w:rsidP="00AC76CC">
      <w:pPr>
        <w:autoSpaceDE w:val="0"/>
        <w:autoSpaceDN w:val="0"/>
        <w:adjustRightInd w:val="0"/>
        <w:jc w:val="both"/>
        <w:rPr>
          <w:rFonts w:ascii="Folio Md BT" w:eastAsia="Calibri" w:hAnsi="Folio Md BT" w:cs="Times New Roman"/>
        </w:rPr>
      </w:pPr>
    </w:p>
    <w:sectPr w:rsidR="009A243C" w:rsidRPr="00170198">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3D1" w:rsidRDefault="00CF73D1" w:rsidP="00CF73D1">
      <w:r>
        <w:separator/>
      </w:r>
    </w:p>
  </w:endnote>
  <w:endnote w:type="continuationSeparator" w:id="0">
    <w:p w:rsidR="00CF73D1" w:rsidRDefault="00CF73D1" w:rsidP="00CF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olio Lt BT">
    <w:panose1 w:val="020B0403020202020204"/>
    <w:charset w:val="00"/>
    <w:family w:val="swiss"/>
    <w:pitch w:val="variable"/>
    <w:sig w:usb0="800000AF" w:usb1="10002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olio Md BT">
    <w:panose1 w:val="020B0603030502020204"/>
    <w:charset w:val="00"/>
    <w:family w:val="swiss"/>
    <w:pitch w:val="variable"/>
    <w:sig w:usb0="800000AF" w:usb1="1000204A" w:usb2="00000000" w:usb3="00000000" w:csb0="0000001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3D1" w:rsidRDefault="00CF73D1" w:rsidP="00CF73D1">
      <w:r>
        <w:separator/>
      </w:r>
    </w:p>
  </w:footnote>
  <w:footnote w:type="continuationSeparator" w:id="0">
    <w:p w:rsidR="00CF73D1" w:rsidRDefault="00CF73D1" w:rsidP="00CF7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3D1" w:rsidRDefault="00CF73D1">
    <w:pPr>
      <w:pStyle w:val="Header"/>
    </w:pPr>
    <w:r>
      <w:rPr>
        <w:noProof/>
        <w:lang w:eastAsia="en-GB"/>
      </w:rPr>
      <w:drawing>
        <wp:anchor distT="0" distB="0" distL="114300" distR="114300" simplePos="0" relativeHeight="251658240" behindDoc="0" locked="0" layoutInCell="1" allowOverlap="1">
          <wp:simplePos x="0" y="0"/>
          <wp:positionH relativeFrom="column">
            <wp:posOffset>5038635</wp:posOffset>
          </wp:positionH>
          <wp:positionV relativeFrom="paragraph">
            <wp:posOffset>-268605</wp:posOffset>
          </wp:positionV>
          <wp:extent cx="1431379" cy="714375"/>
          <wp:effectExtent l="0" t="0" r="0" b="0"/>
          <wp:wrapNone/>
          <wp:docPr id="1" name="Picture 1" descr="Lyric Logo PMS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ric Logo PMS3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667" cy="71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E14"/>
    <w:multiLevelType w:val="hybridMultilevel"/>
    <w:tmpl w:val="C7CC4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nsolas" w:hAnsi="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nsolas" w:hAnsi="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nsolas" w:hAnsi="Consola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F5F0F"/>
    <w:multiLevelType w:val="multilevel"/>
    <w:tmpl w:val="FFE2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D16D4"/>
    <w:multiLevelType w:val="hybridMultilevel"/>
    <w:tmpl w:val="10363D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64517A"/>
    <w:multiLevelType w:val="hybridMultilevel"/>
    <w:tmpl w:val="E06400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nsolas" w:hAnsi="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nsolas" w:hAnsi="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nsolas" w:hAnsi="Consola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B4425"/>
    <w:multiLevelType w:val="hybridMultilevel"/>
    <w:tmpl w:val="EB18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nsolas" w:hAnsi="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nsolas" w:hAnsi="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nsolas" w:hAnsi="Consola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06B85"/>
    <w:multiLevelType w:val="hybridMultilevel"/>
    <w:tmpl w:val="7C7E5F0C"/>
    <w:lvl w:ilvl="0" w:tplc="360842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FC3540"/>
    <w:multiLevelType w:val="hybridMultilevel"/>
    <w:tmpl w:val="2D4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nsolas" w:hAnsi="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nsolas" w:hAnsi="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nsolas" w:hAnsi="Consolas"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D0688"/>
    <w:multiLevelType w:val="hybridMultilevel"/>
    <w:tmpl w:val="B2BEA3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77C1848"/>
    <w:multiLevelType w:val="hybridMultilevel"/>
    <w:tmpl w:val="6310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nsolas" w:hAnsi="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nsolas" w:hAnsi="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nsolas" w:hAnsi="Consola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67625"/>
    <w:multiLevelType w:val="multilevel"/>
    <w:tmpl w:val="9446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527185"/>
    <w:multiLevelType w:val="hybridMultilevel"/>
    <w:tmpl w:val="CFD01818"/>
    <w:lvl w:ilvl="0" w:tplc="6F04814C">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nsolas" w:hAnsi="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nsolas" w:hAnsi="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nsolas" w:hAnsi="Consolas"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433F52"/>
    <w:multiLevelType w:val="hybridMultilevel"/>
    <w:tmpl w:val="D5DCF4FC"/>
    <w:lvl w:ilvl="0" w:tplc="E236EE2C">
      <w:numFmt w:val="bullet"/>
      <w:lvlText w:val="-"/>
      <w:lvlJc w:val="left"/>
      <w:pPr>
        <w:ind w:left="720" w:hanging="360"/>
      </w:pPr>
      <w:rPr>
        <w:rFonts w:ascii="Folio Lt BT" w:eastAsiaTheme="minorHAnsi" w:hAnsi="Folio Lt BT" w:cs="Calibri" w:hint="default"/>
      </w:rPr>
    </w:lvl>
    <w:lvl w:ilvl="1" w:tplc="08090003" w:tentative="1">
      <w:start w:val="1"/>
      <w:numFmt w:val="bullet"/>
      <w:lvlText w:val="o"/>
      <w:lvlJc w:val="left"/>
      <w:pPr>
        <w:ind w:left="1440" w:hanging="360"/>
      </w:pPr>
      <w:rPr>
        <w:rFonts w:ascii="Consolas" w:hAnsi="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nsolas" w:hAnsi="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nsolas" w:hAnsi="Consolas"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C4AA2"/>
    <w:multiLevelType w:val="hybridMultilevel"/>
    <w:tmpl w:val="9A64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nsolas" w:hAnsi="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nsolas" w:hAnsi="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nsolas" w:hAnsi="Consolas"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9376FC"/>
    <w:multiLevelType w:val="multilevel"/>
    <w:tmpl w:val="D580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B01EEC"/>
    <w:multiLevelType w:val="hybridMultilevel"/>
    <w:tmpl w:val="8A42B1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C059F6"/>
    <w:multiLevelType w:val="hybridMultilevel"/>
    <w:tmpl w:val="4462DF6A"/>
    <w:lvl w:ilvl="0" w:tplc="C844502E">
      <w:numFmt w:val="bullet"/>
      <w:lvlText w:val="-"/>
      <w:lvlJc w:val="left"/>
      <w:pPr>
        <w:ind w:left="720" w:hanging="360"/>
      </w:pPr>
      <w:rPr>
        <w:rFonts w:ascii="Folio Lt BT" w:eastAsiaTheme="minorHAnsi" w:hAnsi="Folio Lt BT" w:cs="Calibri" w:hint="default"/>
      </w:rPr>
    </w:lvl>
    <w:lvl w:ilvl="1" w:tplc="08090003" w:tentative="1">
      <w:start w:val="1"/>
      <w:numFmt w:val="bullet"/>
      <w:lvlText w:val="o"/>
      <w:lvlJc w:val="left"/>
      <w:pPr>
        <w:ind w:left="1440" w:hanging="360"/>
      </w:pPr>
      <w:rPr>
        <w:rFonts w:ascii="Consolas" w:hAnsi="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nsolas" w:hAnsi="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nsolas" w:hAnsi="Consolas"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8"/>
  </w:num>
  <w:num w:numId="8">
    <w:abstractNumId w:val="5"/>
  </w:num>
  <w:num w:numId="9">
    <w:abstractNumId w:val="0"/>
  </w:num>
  <w:num w:numId="10">
    <w:abstractNumId w:val="4"/>
  </w:num>
  <w:num w:numId="11">
    <w:abstractNumId w:val="14"/>
  </w:num>
  <w:num w:numId="12">
    <w:abstractNumId w:val="6"/>
  </w:num>
  <w:num w:numId="13">
    <w:abstractNumId w:val="11"/>
  </w:num>
  <w:num w:numId="14">
    <w:abstractNumId w:val="15"/>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9D"/>
    <w:rsid w:val="00015E4B"/>
    <w:rsid w:val="00017F87"/>
    <w:rsid w:val="0003688A"/>
    <w:rsid w:val="00043C62"/>
    <w:rsid w:val="000A5172"/>
    <w:rsid w:val="000D1554"/>
    <w:rsid w:val="00101713"/>
    <w:rsid w:val="00136A3B"/>
    <w:rsid w:val="001623A4"/>
    <w:rsid w:val="00167668"/>
    <w:rsid w:val="00170198"/>
    <w:rsid w:val="00176D5D"/>
    <w:rsid w:val="00180991"/>
    <w:rsid w:val="0019508A"/>
    <w:rsid w:val="001A3B25"/>
    <w:rsid w:val="001A402E"/>
    <w:rsid w:val="001A64B6"/>
    <w:rsid w:val="001C4D9E"/>
    <w:rsid w:val="001D0735"/>
    <w:rsid w:val="001D2314"/>
    <w:rsid w:val="001D3E7B"/>
    <w:rsid w:val="00241B44"/>
    <w:rsid w:val="00246A1B"/>
    <w:rsid w:val="002564A9"/>
    <w:rsid w:val="00264650"/>
    <w:rsid w:val="00275E1C"/>
    <w:rsid w:val="002A77E1"/>
    <w:rsid w:val="002B7CEF"/>
    <w:rsid w:val="002C546F"/>
    <w:rsid w:val="002D58A9"/>
    <w:rsid w:val="002E3EF5"/>
    <w:rsid w:val="002F38B6"/>
    <w:rsid w:val="003A0282"/>
    <w:rsid w:val="003A55F0"/>
    <w:rsid w:val="003B1813"/>
    <w:rsid w:val="00404E9E"/>
    <w:rsid w:val="00412608"/>
    <w:rsid w:val="00412B80"/>
    <w:rsid w:val="00446727"/>
    <w:rsid w:val="00475E31"/>
    <w:rsid w:val="00476B7B"/>
    <w:rsid w:val="004B227A"/>
    <w:rsid w:val="004C6E17"/>
    <w:rsid w:val="004E349D"/>
    <w:rsid w:val="004F04C1"/>
    <w:rsid w:val="0051283C"/>
    <w:rsid w:val="0054707C"/>
    <w:rsid w:val="00551588"/>
    <w:rsid w:val="0056377C"/>
    <w:rsid w:val="005870E9"/>
    <w:rsid w:val="005A1FE0"/>
    <w:rsid w:val="00622C27"/>
    <w:rsid w:val="00626A99"/>
    <w:rsid w:val="006325CF"/>
    <w:rsid w:val="00654986"/>
    <w:rsid w:val="00665506"/>
    <w:rsid w:val="00670D8C"/>
    <w:rsid w:val="00674690"/>
    <w:rsid w:val="006845B5"/>
    <w:rsid w:val="006C2A17"/>
    <w:rsid w:val="006D673F"/>
    <w:rsid w:val="006E1C7E"/>
    <w:rsid w:val="006E4FAF"/>
    <w:rsid w:val="007039EE"/>
    <w:rsid w:val="00705393"/>
    <w:rsid w:val="00744B41"/>
    <w:rsid w:val="00760443"/>
    <w:rsid w:val="00793B42"/>
    <w:rsid w:val="007D01DD"/>
    <w:rsid w:val="007F5C97"/>
    <w:rsid w:val="00821054"/>
    <w:rsid w:val="0085034C"/>
    <w:rsid w:val="00866010"/>
    <w:rsid w:val="008D5B9D"/>
    <w:rsid w:val="009020CF"/>
    <w:rsid w:val="00906386"/>
    <w:rsid w:val="009068C5"/>
    <w:rsid w:val="0092231C"/>
    <w:rsid w:val="009278B5"/>
    <w:rsid w:val="00966A8E"/>
    <w:rsid w:val="009A243C"/>
    <w:rsid w:val="009F4027"/>
    <w:rsid w:val="00A07B32"/>
    <w:rsid w:val="00A4034B"/>
    <w:rsid w:val="00A52BB2"/>
    <w:rsid w:val="00A5322D"/>
    <w:rsid w:val="00A5734A"/>
    <w:rsid w:val="00A61BAD"/>
    <w:rsid w:val="00A71A3D"/>
    <w:rsid w:val="00AA3C79"/>
    <w:rsid w:val="00AB46A6"/>
    <w:rsid w:val="00AB6C48"/>
    <w:rsid w:val="00AC76CC"/>
    <w:rsid w:val="00AD1001"/>
    <w:rsid w:val="00AF7E26"/>
    <w:rsid w:val="00B04491"/>
    <w:rsid w:val="00B067B0"/>
    <w:rsid w:val="00B27C13"/>
    <w:rsid w:val="00B336BB"/>
    <w:rsid w:val="00B430B4"/>
    <w:rsid w:val="00B71AAD"/>
    <w:rsid w:val="00B76530"/>
    <w:rsid w:val="00B810E3"/>
    <w:rsid w:val="00B84FB8"/>
    <w:rsid w:val="00B9663D"/>
    <w:rsid w:val="00BC315F"/>
    <w:rsid w:val="00BF094F"/>
    <w:rsid w:val="00BF276B"/>
    <w:rsid w:val="00C736E2"/>
    <w:rsid w:val="00CF2623"/>
    <w:rsid w:val="00CF73D1"/>
    <w:rsid w:val="00D0322B"/>
    <w:rsid w:val="00D74494"/>
    <w:rsid w:val="00DE34E3"/>
    <w:rsid w:val="00E1467E"/>
    <w:rsid w:val="00E37774"/>
    <w:rsid w:val="00E51032"/>
    <w:rsid w:val="00E90BF2"/>
    <w:rsid w:val="00EA2EE1"/>
    <w:rsid w:val="00EC5E87"/>
    <w:rsid w:val="00ED19B1"/>
    <w:rsid w:val="00EF7EF3"/>
    <w:rsid w:val="00F06DD4"/>
    <w:rsid w:val="00F0762F"/>
    <w:rsid w:val="00F07794"/>
    <w:rsid w:val="00F25699"/>
    <w:rsid w:val="00F35B27"/>
    <w:rsid w:val="00F6221D"/>
    <w:rsid w:val="00FE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005911"/>
  <w15:chartTrackingRefBased/>
  <w15:docId w15:val="{7EFCBB55-CF7D-416D-8AF8-3C12C5AD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49D"/>
    <w:rPr>
      <w:color w:val="0563C1"/>
      <w:u w:val="single"/>
    </w:rPr>
  </w:style>
  <w:style w:type="paragraph" w:customStyle="1" w:styleId="Default">
    <w:name w:val="Default"/>
    <w:rsid w:val="004E349D"/>
    <w:pPr>
      <w:autoSpaceDE w:val="0"/>
      <w:autoSpaceDN w:val="0"/>
      <w:adjustRightInd w:val="0"/>
      <w:spacing w:after="0" w:line="240" w:lineRule="auto"/>
    </w:pPr>
    <w:rPr>
      <w:rFonts w:ascii="Folio Lt BT" w:hAnsi="Folio Lt BT" w:cs="Folio Lt BT"/>
      <w:color w:val="000000"/>
      <w:sz w:val="24"/>
      <w:szCs w:val="24"/>
    </w:rPr>
  </w:style>
  <w:style w:type="paragraph" w:styleId="NormalWeb">
    <w:name w:val="Normal (Web)"/>
    <w:basedOn w:val="Normal"/>
    <w:uiPriority w:val="99"/>
    <w:unhideWhenUsed/>
    <w:rsid w:val="00821054"/>
    <w:rPr>
      <w:rFonts w:ascii="SimSun" w:eastAsia="SimSun" w:hAnsi="SimSun" w:cs="MS PGothic"/>
      <w:sz w:val="24"/>
      <w:szCs w:val="24"/>
      <w:lang w:eastAsia="zh-CN"/>
    </w:rPr>
  </w:style>
  <w:style w:type="character" w:customStyle="1" w:styleId="None">
    <w:name w:val="None"/>
    <w:rsid w:val="00D74494"/>
  </w:style>
  <w:style w:type="character" w:styleId="Emphasis">
    <w:name w:val="Emphasis"/>
    <w:uiPriority w:val="20"/>
    <w:qFormat/>
    <w:rsid w:val="00D74494"/>
    <w:rPr>
      <w:i/>
      <w:iCs/>
    </w:rPr>
  </w:style>
  <w:style w:type="character" w:styleId="Strong">
    <w:name w:val="Strong"/>
    <w:uiPriority w:val="22"/>
    <w:qFormat/>
    <w:rsid w:val="00D74494"/>
    <w:rPr>
      <w:b/>
      <w:bCs/>
    </w:rPr>
  </w:style>
  <w:style w:type="paragraph" w:styleId="BalloonText">
    <w:name w:val="Balloon Text"/>
    <w:basedOn w:val="Normal"/>
    <w:link w:val="BalloonTextChar"/>
    <w:uiPriority w:val="99"/>
    <w:semiHidden/>
    <w:unhideWhenUsed/>
    <w:rsid w:val="00D744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494"/>
    <w:rPr>
      <w:rFonts w:ascii="Segoe UI" w:hAnsi="Segoe UI" w:cs="Segoe UI"/>
      <w:sz w:val="18"/>
      <w:szCs w:val="18"/>
    </w:rPr>
  </w:style>
  <w:style w:type="paragraph" w:styleId="Header">
    <w:name w:val="header"/>
    <w:basedOn w:val="Normal"/>
    <w:link w:val="HeaderChar"/>
    <w:uiPriority w:val="99"/>
    <w:unhideWhenUsed/>
    <w:rsid w:val="00D74494"/>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D74494"/>
  </w:style>
  <w:style w:type="paragraph" w:styleId="Footer">
    <w:name w:val="footer"/>
    <w:basedOn w:val="Normal"/>
    <w:link w:val="FooterChar"/>
    <w:uiPriority w:val="99"/>
    <w:unhideWhenUsed/>
    <w:rsid w:val="00D74494"/>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D74494"/>
  </w:style>
  <w:style w:type="paragraph" w:styleId="NoSpacing">
    <w:name w:val="No Spacing"/>
    <w:uiPriority w:val="1"/>
    <w:qFormat/>
    <w:rsid w:val="00D0322B"/>
    <w:pPr>
      <w:spacing w:after="0" w:line="240" w:lineRule="auto"/>
    </w:pPr>
    <w:rPr>
      <w:rFonts w:ascii="Calibri" w:hAnsi="Calibri" w:cs="Calibri"/>
    </w:rPr>
  </w:style>
  <w:style w:type="paragraph" w:styleId="ListParagraph">
    <w:name w:val="List Paragraph"/>
    <w:basedOn w:val="Normal"/>
    <w:uiPriority w:val="34"/>
    <w:qFormat/>
    <w:rsid w:val="00AB6C48"/>
    <w:pPr>
      <w:ind w:left="720"/>
      <w:contextualSpacing/>
    </w:pPr>
  </w:style>
  <w:style w:type="paragraph" w:styleId="FootnoteText">
    <w:name w:val="footnote text"/>
    <w:basedOn w:val="Normal"/>
    <w:link w:val="FootnoteTextChar"/>
    <w:uiPriority w:val="99"/>
    <w:semiHidden/>
    <w:unhideWhenUsed/>
    <w:rsid w:val="00176D5D"/>
    <w:rPr>
      <w:sz w:val="20"/>
      <w:szCs w:val="20"/>
    </w:rPr>
  </w:style>
  <w:style w:type="character" w:customStyle="1" w:styleId="FootnoteTextChar">
    <w:name w:val="Footnote Text Char"/>
    <w:basedOn w:val="DefaultParagraphFont"/>
    <w:link w:val="FootnoteText"/>
    <w:uiPriority w:val="99"/>
    <w:semiHidden/>
    <w:rsid w:val="00176D5D"/>
    <w:rPr>
      <w:rFonts w:ascii="Calibri" w:hAnsi="Calibri" w:cs="Calibri"/>
      <w:sz w:val="20"/>
      <w:szCs w:val="20"/>
    </w:rPr>
  </w:style>
  <w:style w:type="character" w:styleId="FootnoteReference">
    <w:name w:val="footnote reference"/>
    <w:basedOn w:val="DefaultParagraphFont"/>
    <w:uiPriority w:val="99"/>
    <w:semiHidden/>
    <w:unhideWhenUsed/>
    <w:rsid w:val="00176D5D"/>
    <w:rPr>
      <w:vertAlign w:val="superscript"/>
    </w:rPr>
  </w:style>
  <w:style w:type="paragraph" w:styleId="PlainText">
    <w:name w:val="Plain Text"/>
    <w:basedOn w:val="Normal"/>
    <w:link w:val="PlainTextChar"/>
    <w:uiPriority w:val="99"/>
    <w:semiHidden/>
    <w:unhideWhenUsed/>
    <w:rsid w:val="00170198"/>
    <w:rPr>
      <w:rFonts w:ascii="Arial" w:hAnsi="Arial" w:cstheme="minorBidi"/>
      <w:szCs w:val="21"/>
    </w:rPr>
  </w:style>
  <w:style w:type="character" w:customStyle="1" w:styleId="PlainTextChar">
    <w:name w:val="Plain Text Char"/>
    <w:basedOn w:val="DefaultParagraphFont"/>
    <w:link w:val="PlainText"/>
    <w:uiPriority w:val="99"/>
    <w:semiHidden/>
    <w:rsid w:val="00170198"/>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51582">
      <w:bodyDiv w:val="1"/>
      <w:marLeft w:val="0"/>
      <w:marRight w:val="0"/>
      <w:marTop w:val="0"/>
      <w:marBottom w:val="0"/>
      <w:divBdr>
        <w:top w:val="none" w:sz="0" w:space="0" w:color="auto"/>
        <w:left w:val="none" w:sz="0" w:space="0" w:color="auto"/>
        <w:bottom w:val="none" w:sz="0" w:space="0" w:color="auto"/>
        <w:right w:val="none" w:sz="0" w:space="0" w:color="auto"/>
      </w:divBdr>
    </w:div>
    <w:div w:id="421681287">
      <w:bodyDiv w:val="1"/>
      <w:marLeft w:val="0"/>
      <w:marRight w:val="0"/>
      <w:marTop w:val="0"/>
      <w:marBottom w:val="0"/>
      <w:divBdr>
        <w:top w:val="none" w:sz="0" w:space="0" w:color="auto"/>
        <w:left w:val="none" w:sz="0" w:space="0" w:color="auto"/>
        <w:bottom w:val="none" w:sz="0" w:space="0" w:color="auto"/>
        <w:right w:val="none" w:sz="0" w:space="0" w:color="auto"/>
      </w:divBdr>
    </w:div>
    <w:div w:id="442959419">
      <w:bodyDiv w:val="1"/>
      <w:marLeft w:val="0"/>
      <w:marRight w:val="0"/>
      <w:marTop w:val="0"/>
      <w:marBottom w:val="0"/>
      <w:divBdr>
        <w:top w:val="none" w:sz="0" w:space="0" w:color="auto"/>
        <w:left w:val="none" w:sz="0" w:space="0" w:color="auto"/>
        <w:bottom w:val="none" w:sz="0" w:space="0" w:color="auto"/>
        <w:right w:val="none" w:sz="0" w:space="0" w:color="auto"/>
      </w:divBdr>
      <w:divsChild>
        <w:div w:id="743719968">
          <w:marLeft w:val="0"/>
          <w:marRight w:val="0"/>
          <w:marTop w:val="0"/>
          <w:marBottom w:val="0"/>
          <w:divBdr>
            <w:top w:val="none" w:sz="0" w:space="0" w:color="auto"/>
            <w:left w:val="none" w:sz="0" w:space="0" w:color="auto"/>
            <w:bottom w:val="none" w:sz="0" w:space="0" w:color="auto"/>
            <w:right w:val="none" w:sz="0" w:space="0" w:color="auto"/>
          </w:divBdr>
        </w:div>
        <w:div w:id="615869709">
          <w:marLeft w:val="0"/>
          <w:marRight w:val="0"/>
          <w:marTop w:val="0"/>
          <w:marBottom w:val="0"/>
          <w:divBdr>
            <w:top w:val="none" w:sz="0" w:space="0" w:color="auto"/>
            <w:left w:val="none" w:sz="0" w:space="0" w:color="auto"/>
            <w:bottom w:val="none" w:sz="0" w:space="0" w:color="auto"/>
            <w:right w:val="none" w:sz="0" w:space="0" w:color="auto"/>
          </w:divBdr>
        </w:div>
        <w:div w:id="1146701805">
          <w:marLeft w:val="0"/>
          <w:marRight w:val="0"/>
          <w:marTop w:val="0"/>
          <w:marBottom w:val="0"/>
          <w:divBdr>
            <w:top w:val="none" w:sz="0" w:space="0" w:color="auto"/>
            <w:left w:val="none" w:sz="0" w:space="0" w:color="auto"/>
            <w:bottom w:val="none" w:sz="0" w:space="0" w:color="auto"/>
            <w:right w:val="none" w:sz="0" w:space="0" w:color="auto"/>
          </w:divBdr>
        </w:div>
        <w:div w:id="1892619955">
          <w:marLeft w:val="0"/>
          <w:marRight w:val="0"/>
          <w:marTop w:val="0"/>
          <w:marBottom w:val="0"/>
          <w:divBdr>
            <w:top w:val="none" w:sz="0" w:space="0" w:color="auto"/>
            <w:left w:val="none" w:sz="0" w:space="0" w:color="auto"/>
            <w:bottom w:val="none" w:sz="0" w:space="0" w:color="auto"/>
            <w:right w:val="none" w:sz="0" w:space="0" w:color="auto"/>
          </w:divBdr>
        </w:div>
        <w:div w:id="1649937009">
          <w:marLeft w:val="0"/>
          <w:marRight w:val="0"/>
          <w:marTop w:val="0"/>
          <w:marBottom w:val="0"/>
          <w:divBdr>
            <w:top w:val="none" w:sz="0" w:space="0" w:color="auto"/>
            <w:left w:val="none" w:sz="0" w:space="0" w:color="auto"/>
            <w:bottom w:val="none" w:sz="0" w:space="0" w:color="auto"/>
            <w:right w:val="none" w:sz="0" w:space="0" w:color="auto"/>
          </w:divBdr>
        </w:div>
        <w:div w:id="649485572">
          <w:marLeft w:val="0"/>
          <w:marRight w:val="0"/>
          <w:marTop w:val="0"/>
          <w:marBottom w:val="0"/>
          <w:divBdr>
            <w:top w:val="none" w:sz="0" w:space="0" w:color="auto"/>
            <w:left w:val="none" w:sz="0" w:space="0" w:color="auto"/>
            <w:bottom w:val="none" w:sz="0" w:space="0" w:color="auto"/>
            <w:right w:val="none" w:sz="0" w:space="0" w:color="auto"/>
          </w:divBdr>
        </w:div>
        <w:div w:id="2056394123">
          <w:marLeft w:val="0"/>
          <w:marRight w:val="0"/>
          <w:marTop w:val="0"/>
          <w:marBottom w:val="0"/>
          <w:divBdr>
            <w:top w:val="none" w:sz="0" w:space="0" w:color="auto"/>
            <w:left w:val="none" w:sz="0" w:space="0" w:color="auto"/>
            <w:bottom w:val="none" w:sz="0" w:space="0" w:color="auto"/>
            <w:right w:val="none" w:sz="0" w:space="0" w:color="auto"/>
          </w:divBdr>
        </w:div>
        <w:div w:id="194317582">
          <w:marLeft w:val="0"/>
          <w:marRight w:val="0"/>
          <w:marTop w:val="0"/>
          <w:marBottom w:val="0"/>
          <w:divBdr>
            <w:top w:val="none" w:sz="0" w:space="0" w:color="auto"/>
            <w:left w:val="none" w:sz="0" w:space="0" w:color="auto"/>
            <w:bottom w:val="none" w:sz="0" w:space="0" w:color="auto"/>
            <w:right w:val="none" w:sz="0" w:space="0" w:color="auto"/>
          </w:divBdr>
        </w:div>
        <w:div w:id="1807696148">
          <w:marLeft w:val="0"/>
          <w:marRight w:val="0"/>
          <w:marTop w:val="0"/>
          <w:marBottom w:val="0"/>
          <w:divBdr>
            <w:top w:val="none" w:sz="0" w:space="0" w:color="auto"/>
            <w:left w:val="none" w:sz="0" w:space="0" w:color="auto"/>
            <w:bottom w:val="none" w:sz="0" w:space="0" w:color="auto"/>
            <w:right w:val="none" w:sz="0" w:space="0" w:color="auto"/>
          </w:divBdr>
        </w:div>
        <w:div w:id="949774342">
          <w:marLeft w:val="0"/>
          <w:marRight w:val="0"/>
          <w:marTop w:val="0"/>
          <w:marBottom w:val="0"/>
          <w:divBdr>
            <w:top w:val="none" w:sz="0" w:space="0" w:color="auto"/>
            <w:left w:val="none" w:sz="0" w:space="0" w:color="auto"/>
            <w:bottom w:val="none" w:sz="0" w:space="0" w:color="auto"/>
            <w:right w:val="none" w:sz="0" w:space="0" w:color="auto"/>
          </w:divBdr>
        </w:div>
        <w:div w:id="1161042505">
          <w:marLeft w:val="0"/>
          <w:marRight w:val="0"/>
          <w:marTop w:val="0"/>
          <w:marBottom w:val="0"/>
          <w:divBdr>
            <w:top w:val="none" w:sz="0" w:space="0" w:color="auto"/>
            <w:left w:val="none" w:sz="0" w:space="0" w:color="auto"/>
            <w:bottom w:val="none" w:sz="0" w:space="0" w:color="auto"/>
            <w:right w:val="none" w:sz="0" w:space="0" w:color="auto"/>
          </w:divBdr>
        </w:div>
        <w:div w:id="1961179490">
          <w:marLeft w:val="0"/>
          <w:marRight w:val="0"/>
          <w:marTop w:val="0"/>
          <w:marBottom w:val="0"/>
          <w:divBdr>
            <w:top w:val="none" w:sz="0" w:space="0" w:color="auto"/>
            <w:left w:val="none" w:sz="0" w:space="0" w:color="auto"/>
            <w:bottom w:val="none" w:sz="0" w:space="0" w:color="auto"/>
            <w:right w:val="none" w:sz="0" w:space="0" w:color="auto"/>
          </w:divBdr>
        </w:div>
        <w:div w:id="121270924">
          <w:marLeft w:val="0"/>
          <w:marRight w:val="0"/>
          <w:marTop w:val="0"/>
          <w:marBottom w:val="0"/>
          <w:divBdr>
            <w:top w:val="none" w:sz="0" w:space="0" w:color="auto"/>
            <w:left w:val="none" w:sz="0" w:space="0" w:color="auto"/>
            <w:bottom w:val="none" w:sz="0" w:space="0" w:color="auto"/>
            <w:right w:val="none" w:sz="0" w:space="0" w:color="auto"/>
          </w:divBdr>
        </w:div>
        <w:div w:id="110513191">
          <w:marLeft w:val="0"/>
          <w:marRight w:val="0"/>
          <w:marTop w:val="0"/>
          <w:marBottom w:val="0"/>
          <w:divBdr>
            <w:top w:val="none" w:sz="0" w:space="0" w:color="auto"/>
            <w:left w:val="none" w:sz="0" w:space="0" w:color="auto"/>
            <w:bottom w:val="none" w:sz="0" w:space="0" w:color="auto"/>
            <w:right w:val="none" w:sz="0" w:space="0" w:color="auto"/>
          </w:divBdr>
        </w:div>
        <w:div w:id="94329523">
          <w:marLeft w:val="0"/>
          <w:marRight w:val="0"/>
          <w:marTop w:val="0"/>
          <w:marBottom w:val="0"/>
          <w:divBdr>
            <w:top w:val="none" w:sz="0" w:space="0" w:color="auto"/>
            <w:left w:val="none" w:sz="0" w:space="0" w:color="auto"/>
            <w:bottom w:val="none" w:sz="0" w:space="0" w:color="auto"/>
            <w:right w:val="none" w:sz="0" w:space="0" w:color="auto"/>
          </w:divBdr>
        </w:div>
        <w:div w:id="891235598">
          <w:marLeft w:val="0"/>
          <w:marRight w:val="0"/>
          <w:marTop w:val="0"/>
          <w:marBottom w:val="0"/>
          <w:divBdr>
            <w:top w:val="none" w:sz="0" w:space="0" w:color="auto"/>
            <w:left w:val="none" w:sz="0" w:space="0" w:color="auto"/>
            <w:bottom w:val="none" w:sz="0" w:space="0" w:color="auto"/>
            <w:right w:val="none" w:sz="0" w:space="0" w:color="auto"/>
          </w:divBdr>
        </w:div>
        <w:div w:id="112985809">
          <w:marLeft w:val="0"/>
          <w:marRight w:val="0"/>
          <w:marTop w:val="0"/>
          <w:marBottom w:val="0"/>
          <w:divBdr>
            <w:top w:val="none" w:sz="0" w:space="0" w:color="auto"/>
            <w:left w:val="none" w:sz="0" w:space="0" w:color="auto"/>
            <w:bottom w:val="none" w:sz="0" w:space="0" w:color="auto"/>
            <w:right w:val="none" w:sz="0" w:space="0" w:color="auto"/>
          </w:divBdr>
        </w:div>
        <w:div w:id="200481996">
          <w:marLeft w:val="0"/>
          <w:marRight w:val="0"/>
          <w:marTop w:val="0"/>
          <w:marBottom w:val="0"/>
          <w:divBdr>
            <w:top w:val="none" w:sz="0" w:space="0" w:color="auto"/>
            <w:left w:val="none" w:sz="0" w:space="0" w:color="auto"/>
            <w:bottom w:val="none" w:sz="0" w:space="0" w:color="auto"/>
            <w:right w:val="none" w:sz="0" w:space="0" w:color="auto"/>
          </w:divBdr>
        </w:div>
        <w:div w:id="1522166837">
          <w:marLeft w:val="0"/>
          <w:marRight w:val="0"/>
          <w:marTop w:val="0"/>
          <w:marBottom w:val="0"/>
          <w:divBdr>
            <w:top w:val="none" w:sz="0" w:space="0" w:color="auto"/>
            <w:left w:val="none" w:sz="0" w:space="0" w:color="auto"/>
            <w:bottom w:val="none" w:sz="0" w:space="0" w:color="auto"/>
            <w:right w:val="none" w:sz="0" w:space="0" w:color="auto"/>
          </w:divBdr>
        </w:div>
        <w:div w:id="1214929300">
          <w:marLeft w:val="0"/>
          <w:marRight w:val="0"/>
          <w:marTop w:val="0"/>
          <w:marBottom w:val="0"/>
          <w:divBdr>
            <w:top w:val="none" w:sz="0" w:space="0" w:color="auto"/>
            <w:left w:val="none" w:sz="0" w:space="0" w:color="auto"/>
            <w:bottom w:val="none" w:sz="0" w:space="0" w:color="auto"/>
            <w:right w:val="none" w:sz="0" w:space="0" w:color="auto"/>
          </w:divBdr>
        </w:div>
        <w:div w:id="545408534">
          <w:marLeft w:val="0"/>
          <w:marRight w:val="0"/>
          <w:marTop w:val="0"/>
          <w:marBottom w:val="0"/>
          <w:divBdr>
            <w:top w:val="none" w:sz="0" w:space="0" w:color="auto"/>
            <w:left w:val="none" w:sz="0" w:space="0" w:color="auto"/>
            <w:bottom w:val="none" w:sz="0" w:space="0" w:color="auto"/>
            <w:right w:val="none" w:sz="0" w:space="0" w:color="auto"/>
          </w:divBdr>
        </w:div>
        <w:div w:id="1629975040">
          <w:marLeft w:val="0"/>
          <w:marRight w:val="0"/>
          <w:marTop w:val="0"/>
          <w:marBottom w:val="0"/>
          <w:divBdr>
            <w:top w:val="none" w:sz="0" w:space="0" w:color="auto"/>
            <w:left w:val="none" w:sz="0" w:space="0" w:color="auto"/>
            <w:bottom w:val="none" w:sz="0" w:space="0" w:color="auto"/>
            <w:right w:val="none" w:sz="0" w:space="0" w:color="auto"/>
          </w:divBdr>
        </w:div>
        <w:div w:id="369690845">
          <w:marLeft w:val="0"/>
          <w:marRight w:val="0"/>
          <w:marTop w:val="0"/>
          <w:marBottom w:val="0"/>
          <w:divBdr>
            <w:top w:val="none" w:sz="0" w:space="0" w:color="auto"/>
            <w:left w:val="none" w:sz="0" w:space="0" w:color="auto"/>
            <w:bottom w:val="none" w:sz="0" w:space="0" w:color="auto"/>
            <w:right w:val="none" w:sz="0" w:space="0" w:color="auto"/>
          </w:divBdr>
        </w:div>
        <w:div w:id="2125343744">
          <w:marLeft w:val="0"/>
          <w:marRight w:val="0"/>
          <w:marTop w:val="0"/>
          <w:marBottom w:val="0"/>
          <w:divBdr>
            <w:top w:val="none" w:sz="0" w:space="0" w:color="auto"/>
            <w:left w:val="none" w:sz="0" w:space="0" w:color="auto"/>
            <w:bottom w:val="none" w:sz="0" w:space="0" w:color="auto"/>
            <w:right w:val="none" w:sz="0" w:space="0" w:color="auto"/>
          </w:divBdr>
        </w:div>
        <w:div w:id="232664516">
          <w:marLeft w:val="0"/>
          <w:marRight w:val="0"/>
          <w:marTop w:val="0"/>
          <w:marBottom w:val="0"/>
          <w:divBdr>
            <w:top w:val="none" w:sz="0" w:space="0" w:color="auto"/>
            <w:left w:val="none" w:sz="0" w:space="0" w:color="auto"/>
            <w:bottom w:val="none" w:sz="0" w:space="0" w:color="auto"/>
            <w:right w:val="none" w:sz="0" w:space="0" w:color="auto"/>
          </w:divBdr>
        </w:div>
        <w:div w:id="1223054326">
          <w:marLeft w:val="0"/>
          <w:marRight w:val="0"/>
          <w:marTop w:val="0"/>
          <w:marBottom w:val="0"/>
          <w:divBdr>
            <w:top w:val="none" w:sz="0" w:space="0" w:color="auto"/>
            <w:left w:val="none" w:sz="0" w:space="0" w:color="auto"/>
            <w:bottom w:val="none" w:sz="0" w:space="0" w:color="auto"/>
            <w:right w:val="none" w:sz="0" w:space="0" w:color="auto"/>
          </w:divBdr>
        </w:div>
        <w:div w:id="582223756">
          <w:marLeft w:val="0"/>
          <w:marRight w:val="0"/>
          <w:marTop w:val="0"/>
          <w:marBottom w:val="0"/>
          <w:divBdr>
            <w:top w:val="none" w:sz="0" w:space="0" w:color="auto"/>
            <w:left w:val="none" w:sz="0" w:space="0" w:color="auto"/>
            <w:bottom w:val="none" w:sz="0" w:space="0" w:color="auto"/>
            <w:right w:val="none" w:sz="0" w:space="0" w:color="auto"/>
          </w:divBdr>
        </w:div>
        <w:div w:id="340623205">
          <w:marLeft w:val="0"/>
          <w:marRight w:val="0"/>
          <w:marTop w:val="0"/>
          <w:marBottom w:val="0"/>
          <w:divBdr>
            <w:top w:val="none" w:sz="0" w:space="0" w:color="auto"/>
            <w:left w:val="none" w:sz="0" w:space="0" w:color="auto"/>
            <w:bottom w:val="none" w:sz="0" w:space="0" w:color="auto"/>
            <w:right w:val="none" w:sz="0" w:space="0" w:color="auto"/>
          </w:divBdr>
        </w:div>
      </w:divsChild>
    </w:div>
    <w:div w:id="540216876">
      <w:bodyDiv w:val="1"/>
      <w:marLeft w:val="0"/>
      <w:marRight w:val="0"/>
      <w:marTop w:val="0"/>
      <w:marBottom w:val="0"/>
      <w:divBdr>
        <w:top w:val="none" w:sz="0" w:space="0" w:color="auto"/>
        <w:left w:val="none" w:sz="0" w:space="0" w:color="auto"/>
        <w:bottom w:val="none" w:sz="0" w:space="0" w:color="auto"/>
        <w:right w:val="none" w:sz="0" w:space="0" w:color="auto"/>
      </w:divBdr>
    </w:div>
    <w:div w:id="613562247">
      <w:bodyDiv w:val="1"/>
      <w:marLeft w:val="0"/>
      <w:marRight w:val="0"/>
      <w:marTop w:val="0"/>
      <w:marBottom w:val="0"/>
      <w:divBdr>
        <w:top w:val="none" w:sz="0" w:space="0" w:color="auto"/>
        <w:left w:val="none" w:sz="0" w:space="0" w:color="auto"/>
        <w:bottom w:val="none" w:sz="0" w:space="0" w:color="auto"/>
        <w:right w:val="none" w:sz="0" w:space="0" w:color="auto"/>
      </w:divBdr>
    </w:div>
    <w:div w:id="750277334">
      <w:bodyDiv w:val="1"/>
      <w:marLeft w:val="0"/>
      <w:marRight w:val="0"/>
      <w:marTop w:val="0"/>
      <w:marBottom w:val="0"/>
      <w:divBdr>
        <w:top w:val="none" w:sz="0" w:space="0" w:color="auto"/>
        <w:left w:val="none" w:sz="0" w:space="0" w:color="auto"/>
        <w:bottom w:val="none" w:sz="0" w:space="0" w:color="auto"/>
        <w:right w:val="none" w:sz="0" w:space="0" w:color="auto"/>
      </w:divBdr>
    </w:div>
    <w:div w:id="1045063108">
      <w:bodyDiv w:val="1"/>
      <w:marLeft w:val="0"/>
      <w:marRight w:val="0"/>
      <w:marTop w:val="0"/>
      <w:marBottom w:val="0"/>
      <w:divBdr>
        <w:top w:val="none" w:sz="0" w:space="0" w:color="auto"/>
        <w:left w:val="none" w:sz="0" w:space="0" w:color="auto"/>
        <w:bottom w:val="none" w:sz="0" w:space="0" w:color="auto"/>
        <w:right w:val="none" w:sz="0" w:space="0" w:color="auto"/>
      </w:divBdr>
    </w:div>
    <w:div w:id="1171526233">
      <w:bodyDiv w:val="1"/>
      <w:marLeft w:val="0"/>
      <w:marRight w:val="0"/>
      <w:marTop w:val="0"/>
      <w:marBottom w:val="0"/>
      <w:divBdr>
        <w:top w:val="none" w:sz="0" w:space="0" w:color="auto"/>
        <w:left w:val="none" w:sz="0" w:space="0" w:color="auto"/>
        <w:bottom w:val="none" w:sz="0" w:space="0" w:color="auto"/>
        <w:right w:val="none" w:sz="0" w:space="0" w:color="auto"/>
      </w:divBdr>
    </w:div>
    <w:div w:id="1185553098">
      <w:bodyDiv w:val="1"/>
      <w:marLeft w:val="0"/>
      <w:marRight w:val="0"/>
      <w:marTop w:val="0"/>
      <w:marBottom w:val="0"/>
      <w:divBdr>
        <w:top w:val="none" w:sz="0" w:space="0" w:color="auto"/>
        <w:left w:val="none" w:sz="0" w:space="0" w:color="auto"/>
        <w:bottom w:val="none" w:sz="0" w:space="0" w:color="auto"/>
        <w:right w:val="none" w:sz="0" w:space="0" w:color="auto"/>
      </w:divBdr>
    </w:div>
    <w:div w:id="1234464542">
      <w:bodyDiv w:val="1"/>
      <w:marLeft w:val="0"/>
      <w:marRight w:val="0"/>
      <w:marTop w:val="0"/>
      <w:marBottom w:val="0"/>
      <w:divBdr>
        <w:top w:val="none" w:sz="0" w:space="0" w:color="auto"/>
        <w:left w:val="none" w:sz="0" w:space="0" w:color="auto"/>
        <w:bottom w:val="none" w:sz="0" w:space="0" w:color="auto"/>
        <w:right w:val="none" w:sz="0" w:space="0" w:color="auto"/>
      </w:divBdr>
    </w:div>
    <w:div w:id="1246458340">
      <w:bodyDiv w:val="1"/>
      <w:marLeft w:val="0"/>
      <w:marRight w:val="0"/>
      <w:marTop w:val="0"/>
      <w:marBottom w:val="0"/>
      <w:divBdr>
        <w:top w:val="none" w:sz="0" w:space="0" w:color="auto"/>
        <w:left w:val="none" w:sz="0" w:space="0" w:color="auto"/>
        <w:bottom w:val="none" w:sz="0" w:space="0" w:color="auto"/>
        <w:right w:val="none" w:sz="0" w:space="0" w:color="auto"/>
      </w:divBdr>
    </w:div>
    <w:div w:id="1261841761">
      <w:bodyDiv w:val="1"/>
      <w:marLeft w:val="0"/>
      <w:marRight w:val="0"/>
      <w:marTop w:val="0"/>
      <w:marBottom w:val="0"/>
      <w:divBdr>
        <w:top w:val="none" w:sz="0" w:space="0" w:color="auto"/>
        <w:left w:val="none" w:sz="0" w:space="0" w:color="auto"/>
        <w:bottom w:val="none" w:sz="0" w:space="0" w:color="auto"/>
        <w:right w:val="none" w:sz="0" w:space="0" w:color="auto"/>
      </w:divBdr>
    </w:div>
    <w:div w:id="1460102141">
      <w:bodyDiv w:val="1"/>
      <w:marLeft w:val="0"/>
      <w:marRight w:val="0"/>
      <w:marTop w:val="0"/>
      <w:marBottom w:val="0"/>
      <w:divBdr>
        <w:top w:val="none" w:sz="0" w:space="0" w:color="auto"/>
        <w:left w:val="none" w:sz="0" w:space="0" w:color="auto"/>
        <w:bottom w:val="none" w:sz="0" w:space="0" w:color="auto"/>
        <w:right w:val="none" w:sz="0" w:space="0" w:color="auto"/>
      </w:divBdr>
    </w:div>
    <w:div w:id="1582522002">
      <w:bodyDiv w:val="1"/>
      <w:marLeft w:val="0"/>
      <w:marRight w:val="0"/>
      <w:marTop w:val="0"/>
      <w:marBottom w:val="0"/>
      <w:divBdr>
        <w:top w:val="none" w:sz="0" w:space="0" w:color="auto"/>
        <w:left w:val="none" w:sz="0" w:space="0" w:color="auto"/>
        <w:bottom w:val="none" w:sz="0" w:space="0" w:color="auto"/>
        <w:right w:val="none" w:sz="0" w:space="0" w:color="auto"/>
      </w:divBdr>
    </w:div>
    <w:div w:id="1620181242">
      <w:bodyDiv w:val="1"/>
      <w:marLeft w:val="0"/>
      <w:marRight w:val="0"/>
      <w:marTop w:val="0"/>
      <w:marBottom w:val="0"/>
      <w:divBdr>
        <w:top w:val="none" w:sz="0" w:space="0" w:color="auto"/>
        <w:left w:val="none" w:sz="0" w:space="0" w:color="auto"/>
        <w:bottom w:val="none" w:sz="0" w:space="0" w:color="auto"/>
        <w:right w:val="none" w:sz="0" w:space="0" w:color="auto"/>
      </w:divBdr>
    </w:div>
    <w:div w:id="1685328773">
      <w:bodyDiv w:val="1"/>
      <w:marLeft w:val="0"/>
      <w:marRight w:val="0"/>
      <w:marTop w:val="0"/>
      <w:marBottom w:val="0"/>
      <w:divBdr>
        <w:top w:val="none" w:sz="0" w:space="0" w:color="auto"/>
        <w:left w:val="none" w:sz="0" w:space="0" w:color="auto"/>
        <w:bottom w:val="none" w:sz="0" w:space="0" w:color="auto"/>
        <w:right w:val="none" w:sz="0" w:space="0" w:color="auto"/>
      </w:divBdr>
    </w:div>
    <w:div w:id="1689793980">
      <w:bodyDiv w:val="1"/>
      <w:marLeft w:val="0"/>
      <w:marRight w:val="0"/>
      <w:marTop w:val="0"/>
      <w:marBottom w:val="0"/>
      <w:divBdr>
        <w:top w:val="none" w:sz="0" w:space="0" w:color="auto"/>
        <w:left w:val="none" w:sz="0" w:space="0" w:color="auto"/>
        <w:bottom w:val="none" w:sz="0" w:space="0" w:color="auto"/>
        <w:right w:val="none" w:sz="0" w:space="0" w:color="auto"/>
      </w:divBdr>
    </w:div>
    <w:div w:id="1708598322">
      <w:bodyDiv w:val="1"/>
      <w:marLeft w:val="0"/>
      <w:marRight w:val="0"/>
      <w:marTop w:val="0"/>
      <w:marBottom w:val="0"/>
      <w:divBdr>
        <w:top w:val="none" w:sz="0" w:space="0" w:color="auto"/>
        <w:left w:val="none" w:sz="0" w:space="0" w:color="auto"/>
        <w:bottom w:val="none" w:sz="0" w:space="0" w:color="auto"/>
        <w:right w:val="none" w:sz="0" w:space="0" w:color="auto"/>
      </w:divBdr>
      <w:divsChild>
        <w:div w:id="920942822">
          <w:marLeft w:val="0"/>
          <w:marRight w:val="0"/>
          <w:marTop w:val="0"/>
          <w:marBottom w:val="0"/>
          <w:divBdr>
            <w:top w:val="none" w:sz="0" w:space="0" w:color="auto"/>
            <w:left w:val="none" w:sz="0" w:space="0" w:color="auto"/>
            <w:bottom w:val="none" w:sz="0" w:space="0" w:color="auto"/>
            <w:right w:val="none" w:sz="0" w:space="0" w:color="auto"/>
          </w:divBdr>
        </w:div>
        <w:div w:id="1317032221">
          <w:marLeft w:val="0"/>
          <w:marRight w:val="0"/>
          <w:marTop w:val="0"/>
          <w:marBottom w:val="0"/>
          <w:divBdr>
            <w:top w:val="none" w:sz="0" w:space="0" w:color="auto"/>
            <w:left w:val="none" w:sz="0" w:space="0" w:color="auto"/>
            <w:bottom w:val="none" w:sz="0" w:space="0" w:color="auto"/>
            <w:right w:val="none" w:sz="0" w:space="0" w:color="auto"/>
          </w:divBdr>
        </w:div>
        <w:div w:id="1757050157">
          <w:marLeft w:val="0"/>
          <w:marRight w:val="0"/>
          <w:marTop w:val="0"/>
          <w:marBottom w:val="0"/>
          <w:divBdr>
            <w:top w:val="none" w:sz="0" w:space="0" w:color="auto"/>
            <w:left w:val="none" w:sz="0" w:space="0" w:color="auto"/>
            <w:bottom w:val="none" w:sz="0" w:space="0" w:color="auto"/>
            <w:right w:val="none" w:sz="0" w:space="0" w:color="auto"/>
          </w:divBdr>
        </w:div>
        <w:div w:id="1831362594">
          <w:marLeft w:val="0"/>
          <w:marRight w:val="0"/>
          <w:marTop w:val="0"/>
          <w:marBottom w:val="0"/>
          <w:divBdr>
            <w:top w:val="none" w:sz="0" w:space="0" w:color="auto"/>
            <w:left w:val="none" w:sz="0" w:space="0" w:color="auto"/>
            <w:bottom w:val="none" w:sz="0" w:space="0" w:color="auto"/>
            <w:right w:val="none" w:sz="0" w:space="0" w:color="auto"/>
          </w:divBdr>
        </w:div>
        <w:div w:id="459997972">
          <w:marLeft w:val="0"/>
          <w:marRight w:val="0"/>
          <w:marTop w:val="0"/>
          <w:marBottom w:val="0"/>
          <w:divBdr>
            <w:top w:val="none" w:sz="0" w:space="0" w:color="auto"/>
            <w:left w:val="none" w:sz="0" w:space="0" w:color="auto"/>
            <w:bottom w:val="none" w:sz="0" w:space="0" w:color="auto"/>
            <w:right w:val="none" w:sz="0" w:space="0" w:color="auto"/>
          </w:divBdr>
        </w:div>
        <w:div w:id="598025319">
          <w:marLeft w:val="0"/>
          <w:marRight w:val="0"/>
          <w:marTop w:val="0"/>
          <w:marBottom w:val="0"/>
          <w:divBdr>
            <w:top w:val="none" w:sz="0" w:space="0" w:color="auto"/>
            <w:left w:val="none" w:sz="0" w:space="0" w:color="auto"/>
            <w:bottom w:val="none" w:sz="0" w:space="0" w:color="auto"/>
            <w:right w:val="none" w:sz="0" w:space="0" w:color="auto"/>
          </w:divBdr>
        </w:div>
        <w:div w:id="349181152">
          <w:marLeft w:val="0"/>
          <w:marRight w:val="0"/>
          <w:marTop w:val="0"/>
          <w:marBottom w:val="0"/>
          <w:divBdr>
            <w:top w:val="none" w:sz="0" w:space="0" w:color="auto"/>
            <w:left w:val="none" w:sz="0" w:space="0" w:color="auto"/>
            <w:bottom w:val="none" w:sz="0" w:space="0" w:color="auto"/>
            <w:right w:val="none" w:sz="0" w:space="0" w:color="auto"/>
          </w:divBdr>
        </w:div>
        <w:div w:id="1523590286">
          <w:marLeft w:val="0"/>
          <w:marRight w:val="0"/>
          <w:marTop w:val="0"/>
          <w:marBottom w:val="0"/>
          <w:divBdr>
            <w:top w:val="none" w:sz="0" w:space="0" w:color="auto"/>
            <w:left w:val="none" w:sz="0" w:space="0" w:color="auto"/>
            <w:bottom w:val="none" w:sz="0" w:space="0" w:color="auto"/>
            <w:right w:val="none" w:sz="0" w:space="0" w:color="auto"/>
          </w:divBdr>
        </w:div>
        <w:div w:id="1953631648">
          <w:marLeft w:val="0"/>
          <w:marRight w:val="0"/>
          <w:marTop w:val="0"/>
          <w:marBottom w:val="0"/>
          <w:divBdr>
            <w:top w:val="none" w:sz="0" w:space="0" w:color="auto"/>
            <w:left w:val="none" w:sz="0" w:space="0" w:color="auto"/>
            <w:bottom w:val="none" w:sz="0" w:space="0" w:color="auto"/>
            <w:right w:val="none" w:sz="0" w:space="0" w:color="auto"/>
          </w:divBdr>
        </w:div>
        <w:div w:id="957301319">
          <w:marLeft w:val="0"/>
          <w:marRight w:val="0"/>
          <w:marTop w:val="0"/>
          <w:marBottom w:val="0"/>
          <w:divBdr>
            <w:top w:val="none" w:sz="0" w:space="0" w:color="auto"/>
            <w:left w:val="none" w:sz="0" w:space="0" w:color="auto"/>
            <w:bottom w:val="none" w:sz="0" w:space="0" w:color="auto"/>
            <w:right w:val="none" w:sz="0" w:space="0" w:color="auto"/>
          </w:divBdr>
        </w:div>
        <w:div w:id="830757470">
          <w:marLeft w:val="0"/>
          <w:marRight w:val="0"/>
          <w:marTop w:val="0"/>
          <w:marBottom w:val="0"/>
          <w:divBdr>
            <w:top w:val="none" w:sz="0" w:space="0" w:color="auto"/>
            <w:left w:val="none" w:sz="0" w:space="0" w:color="auto"/>
            <w:bottom w:val="none" w:sz="0" w:space="0" w:color="auto"/>
            <w:right w:val="none" w:sz="0" w:space="0" w:color="auto"/>
          </w:divBdr>
        </w:div>
        <w:div w:id="1776318588">
          <w:marLeft w:val="0"/>
          <w:marRight w:val="0"/>
          <w:marTop w:val="0"/>
          <w:marBottom w:val="0"/>
          <w:divBdr>
            <w:top w:val="none" w:sz="0" w:space="0" w:color="auto"/>
            <w:left w:val="none" w:sz="0" w:space="0" w:color="auto"/>
            <w:bottom w:val="none" w:sz="0" w:space="0" w:color="auto"/>
            <w:right w:val="none" w:sz="0" w:space="0" w:color="auto"/>
          </w:divBdr>
        </w:div>
        <w:div w:id="1453792593">
          <w:marLeft w:val="0"/>
          <w:marRight w:val="0"/>
          <w:marTop w:val="0"/>
          <w:marBottom w:val="0"/>
          <w:divBdr>
            <w:top w:val="none" w:sz="0" w:space="0" w:color="auto"/>
            <w:left w:val="none" w:sz="0" w:space="0" w:color="auto"/>
            <w:bottom w:val="none" w:sz="0" w:space="0" w:color="auto"/>
            <w:right w:val="none" w:sz="0" w:space="0" w:color="auto"/>
          </w:divBdr>
        </w:div>
        <w:div w:id="1059672970">
          <w:marLeft w:val="0"/>
          <w:marRight w:val="0"/>
          <w:marTop w:val="0"/>
          <w:marBottom w:val="0"/>
          <w:divBdr>
            <w:top w:val="none" w:sz="0" w:space="0" w:color="auto"/>
            <w:left w:val="none" w:sz="0" w:space="0" w:color="auto"/>
            <w:bottom w:val="none" w:sz="0" w:space="0" w:color="auto"/>
            <w:right w:val="none" w:sz="0" w:space="0" w:color="auto"/>
          </w:divBdr>
        </w:div>
        <w:div w:id="2007972735">
          <w:marLeft w:val="0"/>
          <w:marRight w:val="0"/>
          <w:marTop w:val="0"/>
          <w:marBottom w:val="0"/>
          <w:divBdr>
            <w:top w:val="none" w:sz="0" w:space="0" w:color="auto"/>
            <w:left w:val="none" w:sz="0" w:space="0" w:color="auto"/>
            <w:bottom w:val="none" w:sz="0" w:space="0" w:color="auto"/>
            <w:right w:val="none" w:sz="0" w:space="0" w:color="auto"/>
          </w:divBdr>
        </w:div>
        <w:div w:id="49695527">
          <w:marLeft w:val="0"/>
          <w:marRight w:val="0"/>
          <w:marTop w:val="0"/>
          <w:marBottom w:val="0"/>
          <w:divBdr>
            <w:top w:val="none" w:sz="0" w:space="0" w:color="auto"/>
            <w:left w:val="none" w:sz="0" w:space="0" w:color="auto"/>
            <w:bottom w:val="none" w:sz="0" w:space="0" w:color="auto"/>
            <w:right w:val="none" w:sz="0" w:space="0" w:color="auto"/>
          </w:divBdr>
        </w:div>
        <w:div w:id="797336472">
          <w:marLeft w:val="0"/>
          <w:marRight w:val="0"/>
          <w:marTop w:val="0"/>
          <w:marBottom w:val="0"/>
          <w:divBdr>
            <w:top w:val="none" w:sz="0" w:space="0" w:color="auto"/>
            <w:left w:val="none" w:sz="0" w:space="0" w:color="auto"/>
            <w:bottom w:val="none" w:sz="0" w:space="0" w:color="auto"/>
            <w:right w:val="none" w:sz="0" w:space="0" w:color="auto"/>
          </w:divBdr>
        </w:div>
        <w:div w:id="1762069036">
          <w:marLeft w:val="0"/>
          <w:marRight w:val="0"/>
          <w:marTop w:val="0"/>
          <w:marBottom w:val="0"/>
          <w:divBdr>
            <w:top w:val="none" w:sz="0" w:space="0" w:color="auto"/>
            <w:left w:val="none" w:sz="0" w:space="0" w:color="auto"/>
            <w:bottom w:val="none" w:sz="0" w:space="0" w:color="auto"/>
            <w:right w:val="none" w:sz="0" w:space="0" w:color="auto"/>
          </w:divBdr>
        </w:div>
        <w:div w:id="977681604">
          <w:marLeft w:val="0"/>
          <w:marRight w:val="0"/>
          <w:marTop w:val="0"/>
          <w:marBottom w:val="0"/>
          <w:divBdr>
            <w:top w:val="none" w:sz="0" w:space="0" w:color="auto"/>
            <w:left w:val="none" w:sz="0" w:space="0" w:color="auto"/>
            <w:bottom w:val="none" w:sz="0" w:space="0" w:color="auto"/>
            <w:right w:val="none" w:sz="0" w:space="0" w:color="auto"/>
          </w:divBdr>
        </w:div>
        <w:div w:id="1474061588">
          <w:marLeft w:val="0"/>
          <w:marRight w:val="0"/>
          <w:marTop w:val="0"/>
          <w:marBottom w:val="0"/>
          <w:divBdr>
            <w:top w:val="none" w:sz="0" w:space="0" w:color="auto"/>
            <w:left w:val="none" w:sz="0" w:space="0" w:color="auto"/>
            <w:bottom w:val="none" w:sz="0" w:space="0" w:color="auto"/>
            <w:right w:val="none" w:sz="0" w:space="0" w:color="auto"/>
          </w:divBdr>
        </w:div>
        <w:div w:id="1712536868">
          <w:marLeft w:val="0"/>
          <w:marRight w:val="0"/>
          <w:marTop w:val="0"/>
          <w:marBottom w:val="0"/>
          <w:divBdr>
            <w:top w:val="none" w:sz="0" w:space="0" w:color="auto"/>
            <w:left w:val="none" w:sz="0" w:space="0" w:color="auto"/>
            <w:bottom w:val="none" w:sz="0" w:space="0" w:color="auto"/>
            <w:right w:val="none" w:sz="0" w:space="0" w:color="auto"/>
          </w:divBdr>
        </w:div>
        <w:div w:id="855391707">
          <w:marLeft w:val="0"/>
          <w:marRight w:val="0"/>
          <w:marTop w:val="0"/>
          <w:marBottom w:val="0"/>
          <w:divBdr>
            <w:top w:val="none" w:sz="0" w:space="0" w:color="auto"/>
            <w:left w:val="none" w:sz="0" w:space="0" w:color="auto"/>
            <w:bottom w:val="none" w:sz="0" w:space="0" w:color="auto"/>
            <w:right w:val="none" w:sz="0" w:space="0" w:color="auto"/>
          </w:divBdr>
        </w:div>
        <w:div w:id="140924211">
          <w:marLeft w:val="0"/>
          <w:marRight w:val="0"/>
          <w:marTop w:val="0"/>
          <w:marBottom w:val="0"/>
          <w:divBdr>
            <w:top w:val="none" w:sz="0" w:space="0" w:color="auto"/>
            <w:left w:val="none" w:sz="0" w:space="0" w:color="auto"/>
            <w:bottom w:val="none" w:sz="0" w:space="0" w:color="auto"/>
            <w:right w:val="none" w:sz="0" w:space="0" w:color="auto"/>
          </w:divBdr>
        </w:div>
        <w:div w:id="800654976">
          <w:marLeft w:val="0"/>
          <w:marRight w:val="0"/>
          <w:marTop w:val="0"/>
          <w:marBottom w:val="0"/>
          <w:divBdr>
            <w:top w:val="none" w:sz="0" w:space="0" w:color="auto"/>
            <w:left w:val="none" w:sz="0" w:space="0" w:color="auto"/>
            <w:bottom w:val="none" w:sz="0" w:space="0" w:color="auto"/>
            <w:right w:val="none" w:sz="0" w:space="0" w:color="auto"/>
          </w:divBdr>
        </w:div>
        <w:div w:id="1457678813">
          <w:marLeft w:val="0"/>
          <w:marRight w:val="0"/>
          <w:marTop w:val="0"/>
          <w:marBottom w:val="0"/>
          <w:divBdr>
            <w:top w:val="none" w:sz="0" w:space="0" w:color="auto"/>
            <w:left w:val="none" w:sz="0" w:space="0" w:color="auto"/>
            <w:bottom w:val="none" w:sz="0" w:space="0" w:color="auto"/>
            <w:right w:val="none" w:sz="0" w:space="0" w:color="auto"/>
          </w:divBdr>
        </w:div>
        <w:div w:id="1714689534">
          <w:marLeft w:val="0"/>
          <w:marRight w:val="0"/>
          <w:marTop w:val="0"/>
          <w:marBottom w:val="0"/>
          <w:divBdr>
            <w:top w:val="none" w:sz="0" w:space="0" w:color="auto"/>
            <w:left w:val="none" w:sz="0" w:space="0" w:color="auto"/>
            <w:bottom w:val="none" w:sz="0" w:space="0" w:color="auto"/>
            <w:right w:val="none" w:sz="0" w:space="0" w:color="auto"/>
          </w:divBdr>
        </w:div>
        <w:div w:id="1313487046">
          <w:marLeft w:val="0"/>
          <w:marRight w:val="0"/>
          <w:marTop w:val="0"/>
          <w:marBottom w:val="0"/>
          <w:divBdr>
            <w:top w:val="none" w:sz="0" w:space="0" w:color="auto"/>
            <w:left w:val="none" w:sz="0" w:space="0" w:color="auto"/>
            <w:bottom w:val="none" w:sz="0" w:space="0" w:color="auto"/>
            <w:right w:val="none" w:sz="0" w:space="0" w:color="auto"/>
          </w:divBdr>
        </w:div>
        <w:div w:id="593703767">
          <w:marLeft w:val="0"/>
          <w:marRight w:val="0"/>
          <w:marTop w:val="0"/>
          <w:marBottom w:val="0"/>
          <w:divBdr>
            <w:top w:val="none" w:sz="0" w:space="0" w:color="auto"/>
            <w:left w:val="none" w:sz="0" w:space="0" w:color="auto"/>
            <w:bottom w:val="none" w:sz="0" w:space="0" w:color="auto"/>
            <w:right w:val="none" w:sz="0" w:space="0" w:color="auto"/>
          </w:divBdr>
        </w:div>
        <w:div w:id="607353700">
          <w:marLeft w:val="0"/>
          <w:marRight w:val="0"/>
          <w:marTop w:val="0"/>
          <w:marBottom w:val="0"/>
          <w:divBdr>
            <w:top w:val="none" w:sz="0" w:space="0" w:color="auto"/>
            <w:left w:val="none" w:sz="0" w:space="0" w:color="auto"/>
            <w:bottom w:val="none" w:sz="0" w:space="0" w:color="auto"/>
            <w:right w:val="none" w:sz="0" w:space="0" w:color="auto"/>
          </w:divBdr>
        </w:div>
      </w:divsChild>
    </w:div>
    <w:div w:id="1801682164">
      <w:bodyDiv w:val="1"/>
      <w:marLeft w:val="0"/>
      <w:marRight w:val="0"/>
      <w:marTop w:val="0"/>
      <w:marBottom w:val="0"/>
      <w:divBdr>
        <w:top w:val="none" w:sz="0" w:space="0" w:color="auto"/>
        <w:left w:val="none" w:sz="0" w:space="0" w:color="auto"/>
        <w:bottom w:val="none" w:sz="0" w:space="0" w:color="auto"/>
        <w:right w:val="none" w:sz="0" w:space="0" w:color="auto"/>
      </w:divBdr>
      <w:divsChild>
        <w:div w:id="1358392288">
          <w:marLeft w:val="0"/>
          <w:marRight w:val="0"/>
          <w:marTop w:val="0"/>
          <w:marBottom w:val="0"/>
          <w:divBdr>
            <w:top w:val="none" w:sz="0" w:space="0" w:color="auto"/>
            <w:left w:val="none" w:sz="0" w:space="0" w:color="auto"/>
            <w:bottom w:val="none" w:sz="0" w:space="0" w:color="auto"/>
            <w:right w:val="none" w:sz="0" w:space="0" w:color="auto"/>
          </w:divBdr>
        </w:div>
      </w:divsChild>
    </w:div>
    <w:div w:id="1833180613">
      <w:bodyDiv w:val="1"/>
      <w:marLeft w:val="0"/>
      <w:marRight w:val="0"/>
      <w:marTop w:val="0"/>
      <w:marBottom w:val="0"/>
      <w:divBdr>
        <w:top w:val="none" w:sz="0" w:space="0" w:color="auto"/>
        <w:left w:val="none" w:sz="0" w:space="0" w:color="auto"/>
        <w:bottom w:val="none" w:sz="0" w:space="0" w:color="auto"/>
        <w:right w:val="none" w:sz="0" w:space="0" w:color="auto"/>
      </w:divBdr>
    </w:div>
    <w:div w:id="1849521069">
      <w:bodyDiv w:val="1"/>
      <w:marLeft w:val="0"/>
      <w:marRight w:val="0"/>
      <w:marTop w:val="0"/>
      <w:marBottom w:val="0"/>
      <w:divBdr>
        <w:top w:val="none" w:sz="0" w:space="0" w:color="auto"/>
        <w:left w:val="none" w:sz="0" w:space="0" w:color="auto"/>
        <w:bottom w:val="none" w:sz="0" w:space="0" w:color="auto"/>
        <w:right w:val="none" w:sz="0" w:space="0" w:color="auto"/>
      </w:divBdr>
      <w:divsChild>
        <w:div w:id="410272153">
          <w:marLeft w:val="0"/>
          <w:marRight w:val="0"/>
          <w:marTop w:val="0"/>
          <w:marBottom w:val="0"/>
          <w:divBdr>
            <w:top w:val="none" w:sz="0" w:space="0" w:color="auto"/>
            <w:left w:val="none" w:sz="0" w:space="0" w:color="auto"/>
            <w:bottom w:val="none" w:sz="0" w:space="0" w:color="auto"/>
            <w:right w:val="none" w:sz="0" w:space="0" w:color="auto"/>
          </w:divBdr>
        </w:div>
        <w:div w:id="445583876">
          <w:marLeft w:val="0"/>
          <w:marRight w:val="0"/>
          <w:marTop w:val="0"/>
          <w:marBottom w:val="0"/>
          <w:divBdr>
            <w:top w:val="none" w:sz="0" w:space="0" w:color="auto"/>
            <w:left w:val="none" w:sz="0" w:space="0" w:color="auto"/>
            <w:bottom w:val="none" w:sz="0" w:space="0" w:color="auto"/>
            <w:right w:val="none" w:sz="0" w:space="0" w:color="auto"/>
          </w:divBdr>
        </w:div>
        <w:div w:id="822814499">
          <w:marLeft w:val="0"/>
          <w:marRight w:val="0"/>
          <w:marTop w:val="0"/>
          <w:marBottom w:val="0"/>
          <w:divBdr>
            <w:top w:val="none" w:sz="0" w:space="0" w:color="auto"/>
            <w:left w:val="none" w:sz="0" w:space="0" w:color="auto"/>
            <w:bottom w:val="none" w:sz="0" w:space="0" w:color="auto"/>
            <w:right w:val="none" w:sz="0" w:space="0" w:color="auto"/>
          </w:divBdr>
        </w:div>
        <w:div w:id="8454806">
          <w:marLeft w:val="0"/>
          <w:marRight w:val="0"/>
          <w:marTop w:val="0"/>
          <w:marBottom w:val="0"/>
          <w:divBdr>
            <w:top w:val="none" w:sz="0" w:space="0" w:color="auto"/>
            <w:left w:val="none" w:sz="0" w:space="0" w:color="auto"/>
            <w:bottom w:val="none" w:sz="0" w:space="0" w:color="auto"/>
            <w:right w:val="none" w:sz="0" w:space="0" w:color="auto"/>
          </w:divBdr>
        </w:div>
        <w:div w:id="825247826">
          <w:marLeft w:val="0"/>
          <w:marRight w:val="0"/>
          <w:marTop w:val="0"/>
          <w:marBottom w:val="0"/>
          <w:divBdr>
            <w:top w:val="none" w:sz="0" w:space="0" w:color="auto"/>
            <w:left w:val="none" w:sz="0" w:space="0" w:color="auto"/>
            <w:bottom w:val="none" w:sz="0" w:space="0" w:color="auto"/>
            <w:right w:val="none" w:sz="0" w:space="0" w:color="auto"/>
          </w:divBdr>
        </w:div>
        <w:div w:id="463425423">
          <w:marLeft w:val="0"/>
          <w:marRight w:val="0"/>
          <w:marTop w:val="0"/>
          <w:marBottom w:val="0"/>
          <w:divBdr>
            <w:top w:val="none" w:sz="0" w:space="0" w:color="auto"/>
            <w:left w:val="none" w:sz="0" w:space="0" w:color="auto"/>
            <w:bottom w:val="none" w:sz="0" w:space="0" w:color="auto"/>
            <w:right w:val="none" w:sz="0" w:space="0" w:color="auto"/>
          </w:divBdr>
        </w:div>
        <w:div w:id="981421194">
          <w:marLeft w:val="0"/>
          <w:marRight w:val="0"/>
          <w:marTop w:val="0"/>
          <w:marBottom w:val="0"/>
          <w:divBdr>
            <w:top w:val="none" w:sz="0" w:space="0" w:color="auto"/>
            <w:left w:val="none" w:sz="0" w:space="0" w:color="auto"/>
            <w:bottom w:val="none" w:sz="0" w:space="0" w:color="auto"/>
            <w:right w:val="none" w:sz="0" w:space="0" w:color="auto"/>
          </w:divBdr>
        </w:div>
        <w:div w:id="1903783391">
          <w:marLeft w:val="0"/>
          <w:marRight w:val="0"/>
          <w:marTop w:val="0"/>
          <w:marBottom w:val="0"/>
          <w:divBdr>
            <w:top w:val="none" w:sz="0" w:space="0" w:color="auto"/>
            <w:left w:val="none" w:sz="0" w:space="0" w:color="auto"/>
            <w:bottom w:val="none" w:sz="0" w:space="0" w:color="auto"/>
            <w:right w:val="none" w:sz="0" w:space="0" w:color="auto"/>
          </w:divBdr>
        </w:div>
        <w:div w:id="532769421">
          <w:marLeft w:val="0"/>
          <w:marRight w:val="0"/>
          <w:marTop w:val="0"/>
          <w:marBottom w:val="0"/>
          <w:divBdr>
            <w:top w:val="none" w:sz="0" w:space="0" w:color="auto"/>
            <w:left w:val="none" w:sz="0" w:space="0" w:color="auto"/>
            <w:bottom w:val="none" w:sz="0" w:space="0" w:color="auto"/>
            <w:right w:val="none" w:sz="0" w:space="0" w:color="auto"/>
          </w:divBdr>
        </w:div>
        <w:div w:id="1144394131">
          <w:marLeft w:val="0"/>
          <w:marRight w:val="0"/>
          <w:marTop w:val="0"/>
          <w:marBottom w:val="0"/>
          <w:divBdr>
            <w:top w:val="none" w:sz="0" w:space="0" w:color="auto"/>
            <w:left w:val="none" w:sz="0" w:space="0" w:color="auto"/>
            <w:bottom w:val="none" w:sz="0" w:space="0" w:color="auto"/>
            <w:right w:val="none" w:sz="0" w:space="0" w:color="auto"/>
          </w:divBdr>
        </w:div>
      </w:divsChild>
    </w:div>
    <w:div w:id="1945110410">
      <w:bodyDiv w:val="1"/>
      <w:marLeft w:val="0"/>
      <w:marRight w:val="0"/>
      <w:marTop w:val="0"/>
      <w:marBottom w:val="0"/>
      <w:divBdr>
        <w:top w:val="none" w:sz="0" w:space="0" w:color="auto"/>
        <w:left w:val="none" w:sz="0" w:space="0" w:color="auto"/>
        <w:bottom w:val="none" w:sz="0" w:space="0" w:color="auto"/>
        <w:right w:val="none" w:sz="0" w:space="0" w:color="auto"/>
      </w:divBdr>
    </w:div>
    <w:div w:id="2123256543">
      <w:bodyDiv w:val="1"/>
      <w:marLeft w:val="0"/>
      <w:marRight w:val="0"/>
      <w:marTop w:val="0"/>
      <w:marBottom w:val="0"/>
      <w:divBdr>
        <w:top w:val="none" w:sz="0" w:space="0" w:color="auto"/>
        <w:left w:val="none" w:sz="0" w:space="0" w:color="auto"/>
        <w:bottom w:val="none" w:sz="0" w:space="0" w:color="auto"/>
        <w:right w:val="none" w:sz="0" w:space="0" w:color="auto"/>
      </w:divBdr>
    </w:div>
    <w:div w:id="21256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ani.ur-rub@lyric.co.uk" TargetMode="External"/><Relationship Id="rId13" Type="http://schemas.openxmlformats.org/officeDocument/2006/relationships/hyperlink" Target="https://lyric.co.uk/shows/ghost-stories-at-the-ambassadors-theat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yric.co.uk/shows/noises-off-at-the-garrick-theat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yric.co.uk/shows/little-lyric/father-christma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lyric.co.uk/shows/cinderella/" TargetMode="External"/><Relationship Id="rId4" Type="http://schemas.openxmlformats.org/officeDocument/2006/relationships/settings" Target="settings.xml"/><Relationship Id="rId9" Type="http://schemas.openxmlformats.org/officeDocument/2006/relationships/hyperlink" Target="http://www.lyric.co.uk"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139E4-FCEE-4039-9F5A-CDCBC6FA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Armani Ur-Rub</dc:creator>
  <cp:keywords/>
  <dc:description/>
  <cp:lastModifiedBy>Amy Belson</cp:lastModifiedBy>
  <cp:revision>4</cp:revision>
  <cp:lastPrinted>2019-08-13T14:27:00Z</cp:lastPrinted>
  <dcterms:created xsi:type="dcterms:W3CDTF">2019-08-20T10:32:00Z</dcterms:created>
  <dcterms:modified xsi:type="dcterms:W3CDTF">2019-08-21T12:56:00Z</dcterms:modified>
</cp:coreProperties>
</file>